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5C0149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«22</w:t>
      </w:r>
      <w:r w:rsidR="00AB0A05">
        <w:rPr>
          <w:rFonts w:ascii="GHEA Grapalat" w:hAnsi="GHEA Grapalat"/>
          <w:b/>
          <w:bCs/>
          <w:lang w:val="en-US"/>
        </w:rPr>
        <w:t xml:space="preserve"> </w:t>
      </w:r>
      <w:r w:rsidR="00AD700D" w:rsidRPr="006029C6">
        <w:rPr>
          <w:rFonts w:ascii="GHEA Grapalat" w:hAnsi="GHEA Grapalat"/>
          <w:b/>
          <w:bCs/>
          <w:lang w:val="en-US"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հունիսի </w:t>
      </w:r>
      <w:r w:rsidR="00AB0A05">
        <w:rPr>
          <w:rFonts w:ascii="GHEA Grapalat" w:hAnsi="GHEA Grapalat"/>
          <w:b/>
          <w:bCs/>
          <w:lang w:val="en-US"/>
        </w:rPr>
        <w:t xml:space="preserve">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</w:t>
      </w:r>
      <w:r w:rsidR="007C69A6"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B0A05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B0A05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5C0149">
        <w:rPr>
          <w:rFonts w:ascii="GHEA Grapalat" w:hAnsi="GHEA Grapalat"/>
          <w:b/>
          <w:lang w:val="en-US"/>
        </w:rPr>
        <w:t>ԴԵ</w:t>
      </w:r>
      <w:r w:rsidR="00AB0A05">
        <w:rPr>
          <w:rFonts w:ascii="GHEA Grapalat" w:hAnsi="GHEA Grapalat"/>
          <w:b/>
          <w:lang w:val="en-US"/>
        </w:rPr>
        <w:t>ԿՏԵՄԲԵՐ</w:t>
      </w:r>
      <w:r w:rsidR="00DA2B55">
        <w:rPr>
          <w:rFonts w:ascii="GHEA Grapalat" w:hAnsi="GHEA Grapalat"/>
          <w:b/>
          <w:lang w:val="en-US"/>
        </w:rPr>
        <w:t>Ի</w:t>
      </w:r>
      <w:r w:rsidR="005C0149">
        <w:rPr>
          <w:rFonts w:ascii="GHEA Grapalat" w:hAnsi="GHEA Grapalat"/>
          <w:b/>
          <w:lang w:val="en-US"/>
        </w:rPr>
        <w:t xml:space="preserve"> 23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5C0149">
        <w:rPr>
          <w:rFonts w:ascii="GHEA Grapalat" w:hAnsi="GHEA Grapalat"/>
          <w:b/>
          <w:lang w:val="en-US"/>
        </w:rPr>
        <w:t>268</w:t>
      </w:r>
      <w:r w:rsidR="00EA2300">
        <w:rPr>
          <w:rFonts w:ascii="GHEA Grapalat" w:hAnsi="GHEA Grapalat"/>
          <w:b/>
          <w:lang w:val="en-US"/>
        </w:rPr>
        <w:t>-</w:t>
      </w:r>
      <w:r w:rsidR="005C0149">
        <w:rPr>
          <w:rFonts w:ascii="GHEA Grapalat" w:hAnsi="GHEA Grapalat"/>
          <w:b/>
          <w:lang w:val="en-US"/>
        </w:rPr>
        <w:t>Ն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5C0149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9B068E">
        <w:rPr>
          <w:rFonts w:ascii="GHEA Grapalat" w:hAnsi="GHEA Grapalat"/>
          <w:b/>
          <w:lang w:val="en-US"/>
        </w:rPr>
        <w:t xml:space="preserve">ԵՎ ԼՐԱՑՈՒՄՆԵՐ </w:t>
      </w:r>
      <w:r w:rsidRPr="006E31FB">
        <w:rPr>
          <w:rFonts w:ascii="GHEA Grapalat" w:hAnsi="GHEA Grapalat"/>
          <w:b/>
          <w:lang w:val="en-US"/>
        </w:rPr>
        <w:t>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9B068E">
        <w:rPr>
          <w:rFonts w:ascii="GHEA Grapalat" w:hAnsi="GHEA Grapalat"/>
          <w:lang w:val="en-US"/>
        </w:rPr>
        <w:t xml:space="preserve"> 1-ին,</w:t>
      </w:r>
      <w:r w:rsidR="002C28CA">
        <w:rPr>
          <w:rFonts w:ascii="GHEA Grapalat" w:hAnsi="GHEA Grapalat"/>
          <w:lang w:val="en-US"/>
        </w:rPr>
        <w:t xml:space="preserve"> </w:t>
      </w:r>
      <w:r w:rsidR="00FE2BF6">
        <w:rPr>
          <w:rFonts w:ascii="GHEA Grapalat" w:hAnsi="GHEA Grapalat"/>
          <w:lang w:val="en-US"/>
        </w:rPr>
        <w:t xml:space="preserve">2-րդ և </w:t>
      </w:r>
      <w:r w:rsidR="002C28CA">
        <w:rPr>
          <w:rFonts w:ascii="GHEA Grapalat" w:hAnsi="GHEA Grapalat"/>
          <w:lang w:val="en-US"/>
        </w:rPr>
        <w:t>3-րդ</w:t>
      </w:r>
      <w:r w:rsidR="00E70726">
        <w:rPr>
          <w:rFonts w:ascii="GHEA Grapalat" w:hAnsi="GHEA Grapalat"/>
          <w:lang w:val="en-US"/>
        </w:rPr>
        <w:t xml:space="preserve">  </w:t>
      </w:r>
      <w:r w:rsidR="009B068E">
        <w:rPr>
          <w:rFonts w:ascii="GHEA Grapalat" w:hAnsi="GHEA Grapalat"/>
          <w:lang w:val="en-US"/>
        </w:rPr>
        <w:t>կետ</w:t>
      </w:r>
      <w:r w:rsidR="00FE2BF6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վ, </w:t>
      </w:r>
      <w:r w:rsidR="00FE2BF6">
        <w:rPr>
          <w:rFonts w:ascii="GHEA Grapalat" w:hAnsi="GHEA Grapalat"/>
          <w:lang w:val="en-US"/>
        </w:rPr>
        <w:t xml:space="preserve">3-րդ մասով, </w:t>
      </w:r>
      <w:r w:rsidR="00E70726">
        <w:rPr>
          <w:rFonts w:ascii="GHEA Grapalat" w:hAnsi="GHEA Grapalat"/>
          <w:lang w:val="en-US"/>
        </w:rPr>
        <w:t>34-րդ հոդվածի  1-ին</w:t>
      </w:r>
      <w:r w:rsidR="00FE2BF6">
        <w:rPr>
          <w:rFonts w:ascii="GHEA Grapalat" w:hAnsi="GHEA Grapalat"/>
          <w:lang w:val="en-US"/>
        </w:rPr>
        <w:t xml:space="preserve"> և 2-րդ</w:t>
      </w:r>
      <w:r w:rsidR="00E70726">
        <w:rPr>
          <w:rFonts w:ascii="GHEA Grapalat" w:hAnsi="GHEA Grapalat"/>
          <w:lang w:val="en-US"/>
        </w:rPr>
        <w:t xml:space="preserve"> մաս</w:t>
      </w:r>
      <w:r w:rsidR="00FE2BF6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6F4EBB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</w:t>
      </w:r>
      <w:r w:rsidR="00AB0A05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AB0A05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9B3039">
        <w:rPr>
          <w:rFonts w:ascii="GHEA Grapalat" w:hAnsi="GHEA Grapalat"/>
          <w:lang w:val="en-US"/>
        </w:rPr>
        <w:t>դե</w:t>
      </w:r>
      <w:r w:rsidR="00AB0A05">
        <w:rPr>
          <w:rFonts w:ascii="GHEA Grapalat" w:hAnsi="GHEA Grapalat"/>
          <w:lang w:val="en-US"/>
        </w:rPr>
        <w:t>կտեմբերի</w:t>
      </w:r>
      <w:r w:rsidR="009B3039">
        <w:rPr>
          <w:rFonts w:ascii="GHEA Grapalat" w:hAnsi="GHEA Grapalat"/>
          <w:lang w:val="en-US"/>
        </w:rPr>
        <w:t xml:space="preserve"> 23</w:t>
      </w:r>
      <w:r>
        <w:rPr>
          <w:rFonts w:ascii="GHEA Grapalat" w:hAnsi="GHEA Grapalat"/>
          <w:lang w:val="en-US"/>
        </w:rPr>
        <w:t>-ի «</w:t>
      </w:r>
      <w:r w:rsidR="009B3039">
        <w:rPr>
          <w:rFonts w:ascii="GHEA Grapalat" w:hAnsi="GHEA Grapalat"/>
          <w:lang w:val="en-US"/>
        </w:rPr>
        <w:t>Հայաստանի Հանրապետության Շիրակի մարզի Գյումրի համայնքի վարչական տարածքում գտնվող քաղաքացիական հոգեհանգստի (հրաժեշտի)</w:t>
      </w:r>
      <w:r w:rsidR="00D00AAB">
        <w:rPr>
          <w:rFonts w:ascii="GHEA Grapalat" w:hAnsi="GHEA Grapalat"/>
          <w:lang w:val="en-US"/>
        </w:rPr>
        <w:t xml:space="preserve"> </w:t>
      </w:r>
      <w:r w:rsidR="009B3039">
        <w:rPr>
          <w:rFonts w:ascii="GHEA Grapalat" w:hAnsi="GHEA Grapalat"/>
          <w:lang w:val="en-US"/>
        </w:rPr>
        <w:t xml:space="preserve">ծիսակատարության ծառայությունների իրականացման և (կամ) մատուցման համար նախատեցված շենքերին և շինություններին ներկայացվող սահմանափակումները, պահանջները ու պայմանները սահմանելու մասին» </w:t>
      </w:r>
      <w:r>
        <w:rPr>
          <w:rFonts w:ascii="GHEA Grapalat" w:hAnsi="GHEA Grapalat"/>
          <w:lang w:val="en-US"/>
        </w:rPr>
        <w:t xml:space="preserve">    </w:t>
      </w:r>
      <w:r w:rsidR="00002BB5">
        <w:rPr>
          <w:rFonts w:ascii="GHEA Grapalat" w:hAnsi="GHEA Grapalat"/>
          <w:lang w:val="en-US"/>
        </w:rPr>
        <w:t xml:space="preserve"> N 268-Ն</w:t>
      </w:r>
      <w:r w:rsidRPr="00D00AAB">
        <w:rPr>
          <w:rFonts w:ascii="GHEA Grapalat" w:hAnsi="GHEA Grapalat"/>
          <w:lang w:val="en-US"/>
        </w:rPr>
        <w:t xml:space="preserve"> որոշման</w:t>
      </w:r>
      <w:r w:rsidR="009B068E">
        <w:rPr>
          <w:rFonts w:ascii="GHEA Grapalat" w:hAnsi="GHEA Grapalat"/>
          <w:lang w:val="en-US"/>
        </w:rPr>
        <w:t xml:space="preserve"> (այսուհետ՝ որոշում)</w:t>
      </w:r>
      <w:r w:rsidRPr="00D00AAB">
        <w:rPr>
          <w:rFonts w:ascii="GHEA Grapalat" w:hAnsi="GHEA Grapalat"/>
          <w:lang w:val="en-US"/>
        </w:rPr>
        <w:t xml:space="preserve">  մեջ կատարել   հետևյալ փոփոխություն</w:t>
      </w:r>
      <w:r w:rsidR="006F4EBB">
        <w:rPr>
          <w:rFonts w:ascii="GHEA Grapalat" w:hAnsi="GHEA Grapalat"/>
          <w:lang w:val="en-US"/>
        </w:rPr>
        <w:t>ներ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6F4EBB" w:rsidRDefault="006F4EBB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</w:t>
      </w:r>
      <w:r w:rsidR="00002BB5">
        <w:rPr>
          <w:rFonts w:ascii="GHEA Grapalat" w:hAnsi="GHEA Grapalat"/>
          <w:lang w:val="en-US"/>
        </w:rPr>
        <w:t xml:space="preserve">վերնագրից հանել </w:t>
      </w:r>
      <w:r>
        <w:rPr>
          <w:rFonts w:ascii="GHEA Grapalat" w:hAnsi="GHEA Grapalat"/>
          <w:lang w:val="en-US"/>
        </w:rPr>
        <w:t xml:space="preserve"> «</w:t>
      </w:r>
      <w:r w:rsidR="00002BB5">
        <w:rPr>
          <w:rFonts w:ascii="GHEA Grapalat" w:hAnsi="GHEA Grapalat"/>
          <w:lang w:val="en-US"/>
        </w:rPr>
        <w:t>(կամ)» բառը</w:t>
      </w:r>
      <w:r>
        <w:rPr>
          <w:rFonts w:ascii="GHEA Grapalat" w:hAnsi="GHEA Grapalat"/>
          <w:lang w:val="en-US"/>
        </w:rPr>
        <w:t xml:space="preserve">, </w:t>
      </w:r>
    </w:p>
    <w:p w:rsidR="00264672" w:rsidRDefault="00264672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նախաբանում «մասերով» բառից հետո լրացնել </w:t>
      </w:r>
      <w:r w:rsidR="00CA7717">
        <w:rPr>
          <w:rFonts w:ascii="GHEA Grapalat" w:hAnsi="GHEA Grapalat"/>
          <w:lang w:val="en-US"/>
        </w:rPr>
        <w:t>«</w:t>
      </w:r>
      <w:r w:rsidR="009B068E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>«</w:t>
      </w:r>
      <w:r w:rsidR="00CA7717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ուղարկավորությունների կազմակերպման և գերեզմանատների ու դիակիզարանների շահագործման մասին</w:t>
      </w:r>
      <w:r w:rsidR="00CA7717">
        <w:rPr>
          <w:rFonts w:ascii="GHEA Grapalat" w:hAnsi="GHEA Grapalat"/>
          <w:lang w:val="en-US"/>
        </w:rPr>
        <w:t xml:space="preserve">»  օրենքի 8.1-րդ հոդվածի 2-րդ </w:t>
      </w:r>
      <w:r w:rsidR="009B068E">
        <w:rPr>
          <w:rFonts w:ascii="GHEA Grapalat" w:hAnsi="GHEA Grapalat"/>
          <w:lang w:val="en-US"/>
        </w:rPr>
        <w:t>մասով</w:t>
      </w:r>
      <w:r w:rsidR="00CA7717">
        <w:rPr>
          <w:rFonts w:ascii="GHEA Grapalat" w:hAnsi="GHEA Grapalat"/>
          <w:lang w:val="en-US"/>
        </w:rPr>
        <w:t>» բառերը,</w:t>
      </w:r>
    </w:p>
    <w:p w:rsidR="00CA7717" w:rsidRDefault="00CA7717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որոշման 1-ին կետում «Գյումրի» բառից առաջ լրացնել «Հայաստանի Հանրապետության Շիրակի մարզի» բառերը</w:t>
      </w:r>
      <w:r w:rsidR="00005709">
        <w:rPr>
          <w:rFonts w:ascii="GHEA Grapalat" w:hAnsi="GHEA Grapalat"/>
          <w:lang w:val="en-US"/>
        </w:rPr>
        <w:t xml:space="preserve"> և «ծիսակատարությունների» բառը փոխարինել «ծիսակատարություն» բառով,</w:t>
      </w:r>
    </w:p>
    <w:p w:rsidR="00FE2BF6" w:rsidRDefault="00FE2BF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որոշման 1-ին կետով հաստատված հավելվածը շարադրել նոր խմբագրությամբ համաձայն հավելվածի,</w:t>
      </w:r>
    </w:p>
    <w:p w:rsidR="00E70726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002BB5">
        <w:rPr>
          <w:rFonts w:ascii="GHEA Grapalat" w:hAnsi="GHEA Grapalat"/>
          <w:lang w:val="en-US"/>
        </w:rPr>
        <w:t>2-րդ</w:t>
      </w:r>
      <w:r w:rsidR="006F4EBB">
        <w:rPr>
          <w:rFonts w:ascii="GHEA Grapalat" w:hAnsi="GHEA Grapalat"/>
          <w:lang w:val="en-US"/>
        </w:rPr>
        <w:t xml:space="preserve"> </w:t>
      </w:r>
      <w:r w:rsidR="00002BB5">
        <w:rPr>
          <w:rFonts w:ascii="GHEA Grapalat" w:hAnsi="GHEA Grapalat"/>
          <w:lang w:val="en-US"/>
        </w:rPr>
        <w:t>կետը</w:t>
      </w:r>
      <w:r w:rsidR="00F045CC">
        <w:rPr>
          <w:rFonts w:ascii="GHEA Grapalat" w:hAnsi="GHEA Grapalat"/>
          <w:lang w:val="en-US"/>
        </w:rPr>
        <w:t xml:space="preserve">  </w:t>
      </w:r>
      <w:r w:rsidR="00002BB5">
        <w:rPr>
          <w:rFonts w:ascii="GHEA Grapalat" w:hAnsi="GHEA Grapalat"/>
          <w:lang w:val="en-US"/>
        </w:rPr>
        <w:t>հանել:</w:t>
      </w:r>
    </w:p>
    <w:p w:rsidR="00002BB5" w:rsidRPr="00A545EF" w:rsidRDefault="00A545EF" w:rsidP="00A545E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Սույն որոշումն ուժի մեջ է մտնում պաշտոնական հրապարակմանը հաջորդող օրվանից:</w:t>
      </w: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E32091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E32091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E32091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E32091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F72E1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E32091" w:rsidRDefault="00E32091" w:rsidP="00E32091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F38BE" w:rsidRDefault="00DF4593" w:rsidP="00E32091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A56D7A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015BE6" w:rsidRDefault="00015BE6" w:rsidP="00E32091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A56D7A">
        <w:rPr>
          <w:rFonts w:ascii="GHEA Grapalat" w:hAnsi="GHEA Grapalat"/>
          <w:sz w:val="18"/>
          <w:szCs w:val="18"/>
          <w:lang w:val="en-US"/>
        </w:rPr>
        <w:t>Հ.Գասպար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A56D7A" w:rsidRDefault="00A56D7A" w:rsidP="00CA7717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A56D7A" w:rsidRDefault="00A56D7A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FE2BF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FE2BF6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FE2BF6">
        <w:rPr>
          <w:rFonts w:ascii="GHEA Grapalat" w:hAnsi="GHEA Grapalat"/>
          <w:b/>
          <w:lang w:val="en-US"/>
        </w:rPr>
        <w:t>ՇԻՐԱԿԻ ՄԱՐԶԻ</w:t>
      </w:r>
      <w:r w:rsidR="00FE2BF6" w:rsidRPr="006E31FB">
        <w:rPr>
          <w:rFonts w:ascii="GHEA Grapalat" w:hAnsi="GHEA Grapalat"/>
          <w:b/>
          <w:lang w:val="en-US"/>
        </w:rPr>
        <w:t xml:space="preserve"> </w:t>
      </w:r>
      <w:r w:rsidR="00FE2BF6">
        <w:rPr>
          <w:rFonts w:ascii="GHEA Grapalat" w:hAnsi="GHEA Grapalat"/>
          <w:b/>
          <w:lang w:val="en-US"/>
        </w:rPr>
        <w:t>ԳՅՈՒՄՐԻ ՀԱՄԱՅՆՔԻ</w:t>
      </w:r>
      <w:r w:rsidR="00FE2BF6" w:rsidRPr="006E31FB">
        <w:rPr>
          <w:rFonts w:ascii="GHEA Grapalat" w:hAnsi="GHEA Grapalat"/>
          <w:b/>
          <w:lang w:val="en-US"/>
        </w:rPr>
        <w:t xml:space="preserve">  ԱՎԱԳԱՆՈՒ</w:t>
      </w:r>
      <w:r w:rsidR="00FE2BF6">
        <w:rPr>
          <w:rFonts w:ascii="GHEA Grapalat" w:hAnsi="GHEA Grapalat"/>
          <w:b/>
          <w:lang w:val="en-US"/>
        </w:rPr>
        <w:t xml:space="preserve"> 2021</w:t>
      </w:r>
      <w:r w:rsidR="00FE2BF6" w:rsidRPr="006E31FB">
        <w:rPr>
          <w:rFonts w:ascii="GHEA Grapalat" w:hAnsi="GHEA Grapalat"/>
          <w:b/>
          <w:lang w:val="en-US"/>
        </w:rPr>
        <w:t xml:space="preserve"> ԹՎԱԿԱՆԻ </w:t>
      </w:r>
      <w:r w:rsidR="00FE2BF6">
        <w:rPr>
          <w:rFonts w:ascii="GHEA Grapalat" w:hAnsi="GHEA Grapalat"/>
          <w:b/>
          <w:lang w:val="en-US"/>
        </w:rPr>
        <w:t>ԴԵԿՏԵՄԲԵՐԻ 23</w:t>
      </w:r>
      <w:r w:rsidR="00FE2BF6" w:rsidRPr="006E31FB">
        <w:rPr>
          <w:rFonts w:ascii="GHEA Grapalat" w:hAnsi="GHEA Grapalat"/>
          <w:b/>
          <w:lang w:val="en-US"/>
        </w:rPr>
        <w:t xml:space="preserve">-Ի N  </w:t>
      </w:r>
      <w:r w:rsidR="00FE2BF6">
        <w:rPr>
          <w:rFonts w:ascii="GHEA Grapalat" w:hAnsi="GHEA Grapalat"/>
          <w:b/>
          <w:lang w:val="en-US"/>
        </w:rPr>
        <w:t>268-Ն</w:t>
      </w:r>
      <w:r w:rsidR="00FE2BF6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FE2BF6">
        <w:rPr>
          <w:rFonts w:ascii="GHEA Grapalat" w:hAnsi="GHEA Grapalat"/>
          <w:b/>
          <w:lang w:val="en-US"/>
        </w:rPr>
        <w:t>ՆԵՐ</w:t>
      </w:r>
      <w:r w:rsidR="00FE2BF6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A56D7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</w:t>
      </w:r>
      <w:r w:rsidR="00FE2BF6">
        <w:rPr>
          <w:rFonts w:ascii="GHEA Grapalat" w:hAnsi="GHEA Grapalat"/>
          <w:lang w:val="en-US"/>
        </w:rPr>
        <w:t xml:space="preserve">Հայաստանի Հանրապետության արդարադատության նախարարության պետական փորձագիտական եզրակացության պահանջների կատարման </w:t>
      </w:r>
      <w:r w:rsidR="006E380C">
        <w:rPr>
          <w:rFonts w:ascii="GHEA Grapalat" w:hAnsi="GHEA Grapalat"/>
          <w:lang w:val="en-US"/>
        </w:rPr>
        <w:t>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B215C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B215CC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B215CC">
        <w:rPr>
          <w:rFonts w:ascii="GHEA Grapalat" w:hAnsi="GHEA Grapalat"/>
          <w:b/>
          <w:lang w:val="en-US"/>
        </w:rPr>
        <w:t>ՇԻՐԱԿԻ ՄԱՐԶԻ</w:t>
      </w:r>
      <w:r w:rsidR="00B215CC" w:rsidRPr="006E31FB">
        <w:rPr>
          <w:rFonts w:ascii="GHEA Grapalat" w:hAnsi="GHEA Grapalat"/>
          <w:b/>
          <w:lang w:val="en-US"/>
        </w:rPr>
        <w:t xml:space="preserve"> </w:t>
      </w:r>
      <w:r w:rsidR="00B215CC">
        <w:rPr>
          <w:rFonts w:ascii="GHEA Grapalat" w:hAnsi="GHEA Grapalat"/>
          <w:b/>
          <w:lang w:val="en-US"/>
        </w:rPr>
        <w:t>ԳՅՈՒՄՐԻ ՀԱՄԱՅՆՔԻ</w:t>
      </w:r>
      <w:r w:rsidR="00B215CC" w:rsidRPr="006E31FB">
        <w:rPr>
          <w:rFonts w:ascii="GHEA Grapalat" w:hAnsi="GHEA Grapalat"/>
          <w:b/>
          <w:lang w:val="en-US"/>
        </w:rPr>
        <w:t xml:space="preserve">  ԱՎԱԳԱՆՈՒ</w:t>
      </w:r>
      <w:r w:rsidR="00B215CC">
        <w:rPr>
          <w:rFonts w:ascii="GHEA Grapalat" w:hAnsi="GHEA Grapalat"/>
          <w:b/>
          <w:lang w:val="en-US"/>
        </w:rPr>
        <w:t xml:space="preserve"> 2021</w:t>
      </w:r>
      <w:r w:rsidR="00B215CC" w:rsidRPr="006E31FB">
        <w:rPr>
          <w:rFonts w:ascii="GHEA Grapalat" w:hAnsi="GHEA Grapalat"/>
          <w:b/>
          <w:lang w:val="en-US"/>
        </w:rPr>
        <w:t xml:space="preserve"> ԹՎԱԿԱՆԻ </w:t>
      </w:r>
      <w:r w:rsidR="00B215CC">
        <w:rPr>
          <w:rFonts w:ascii="GHEA Grapalat" w:hAnsi="GHEA Grapalat"/>
          <w:b/>
          <w:lang w:val="en-US"/>
        </w:rPr>
        <w:t>ԴԵԿՏԵՄԲԵՐԻ 23</w:t>
      </w:r>
      <w:r w:rsidR="00B215CC" w:rsidRPr="006E31FB">
        <w:rPr>
          <w:rFonts w:ascii="GHEA Grapalat" w:hAnsi="GHEA Grapalat"/>
          <w:b/>
          <w:lang w:val="en-US"/>
        </w:rPr>
        <w:t xml:space="preserve">-Ի N  </w:t>
      </w:r>
      <w:r w:rsidR="00B215CC">
        <w:rPr>
          <w:rFonts w:ascii="GHEA Grapalat" w:hAnsi="GHEA Grapalat"/>
          <w:b/>
          <w:lang w:val="en-US"/>
        </w:rPr>
        <w:t>268-Ն</w:t>
      </w:r>
      <w:r w:rsidR="00B215CC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B215CC">
        <w:rPr>
          <w:rFonts w:ascii="GHEA Grapalat" w:hAnsi="GHEA Grapalat"/>
          <w:b/>
          <w:lang w:val="en-US"/>
        </w:rPr>
        <w:t>ՆԵՐ</w:t>
      </w:r>
      <w:r w:rsidR="00B215CC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6D7A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A56D7A">
        <w:rPr>
          <w:rFonts w:ascii="GHEA Grapalat" w:hAnsi="GHEA Grapalat"/>
          <w:lang w:val="en-US"/>
        </w:rPr>
        <w:t>յումրի</w:t>
      </w:r>
      <w:r w:rsidR="002E5A89" w:rsidRPr="002E5A89">
        <w:rPr>
          <w:rFonts w:ascii="GHEA Grapalat" w:hAnsi="GHEA Grapalat"/>
          <w:lang w:val="en-US"/>
        </w:rPr>
        <w:t xml:space="preserve"> համայնքի  ավագանու</w:t>
      </w:r>
      <w:r w:rsidR="00B215CC">
        <w:rPr>
          <w:rFonts w:ascii="GHEA Grapalat" w:hAnsi="GHEA Grapalat"/>
          <w:lang w:val="en-US"/>
        </w:rPr>
        <w:t xml:space="preserve"> 2021</w:t>
      </w:r>
      <w:r w:rsidR="002E5A89" w:rsidRPr="002E5A89">
        <w:rPr>
          <w:rFonts w:ascii="GHEA Grapalat" w:hAnsi="GHEA Grapalat"/>
          <w:lang w:val="en-US"/>
        </w:rPr>
        <w:t xml:space="preserve"> թվականի </w:t>
      </w:r>
      <w:r w:rsidR="00B215CC">
        <w:rPr>
          <w:rFonts w:ascii="GHEA Grapalat" w:hAnsi="GHEA Grapalat"/>
          <w:lang w:val="en-US"/>
        </w:rPr>
        <w:t>դե</w:t>
      </w:r>
      <w:r w:rsidR="00A56D7A">
        <w:rPr>
          <w:rFonts w:ascii="GHEA Grapalat" w:hAnsi="GHEA Grapalat"/>
          <w:lang w:val="en-US"/>
        </w:rPr>
        <w:t>կտեմբերի</w:t>
      </w:r>
      <w:r w:rsidR="00B215CC">
        <w:rPr>
          <w:rFonts w:ascii="GHEA Grapalat" w:hAnsi="GHEA Grapalat"/>
          <w:lang w:val="en-US"/>
        </w:rPr>
        <w:t xml:space="preserve"> 23</w:t>
      </w:r>
      <w:r w:rsidR="002E5A89" w:rsidRPr="002E5A89">
        <w:rPr>
          <w:rFonts w:ascii="GHEA Grapalat" w:hAnsi="GHEA Grapalat"/>
          <w:lang w:val="en-US"/>
        </w:rPr>
        <w:t xml:space="preserve">-ի </w:t>
      </w:r>
      <w:r w:rsidR="002E5A89">
        <w:rPr>
          <w:rFonts w:ascii="GHEA Grapalat" w:hAnsi="GHEA Grapalat"/>
          <w:lang w:val="en-US"/>
        </w:rPr>
        <w:t>N</w:t>
      </w:r>
      <w:r w:rsidR="00B215CC">
        <w:rPr>
          <w:rFonts w:ascii="GHEA Grapalat" w:hAnsi="GHEA Grapalat"/>
          <w:lang w:val="en-US"/>
        </w:rPr>
        <w:t xml:space="preserve">  268-Ն</w:t>
      </w:r>
      <w:r w:rsidR="002E5A89" w:rsidRPr="002E5A8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A56D7A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64672" w:rsidRDefault="00264672" w:rsidP="00CB1718">
      <w:pPr>
        <w:rPr>
          <w:rFonts w:ascii="GHEA Grapalat" w:hAnsi="GHEA Grapalat"/>
          <w:lang w:val="en-US"/>
        </w:rPr>
      </w:pPr>
    </w:p>
    <w:p w:rsidR="00264672" w:rsidRDefault="00264672" w:rsidP="00CB1718">
      <w:pPr>
        <w:rPr>
          <w:rFonts w:ascii="GHEA Grapalat" w:hAnsi="GHEA Grapalat"/>
          <w:lang w:val="en-US"/>
        </w:rPr>
      </w:pPr>
    </w:p>
    <w:p w:rsidR="00264672" w:rsidRDefault="00264672" w:rsidP="00CB1718">
      <w:pPr>
        <w:rPr>
          <w:rFonts w:ascii="GHEA Grapalat" w:hAnsi="GHEA Grapalat"/>
          <w:lang w:val="en-US"/>
        </w:rPr>
      </w:pPr>
    </w:p>
    <w:p w:rsidR="00264672" w:rsidRDefault="00264672" w:rsidP="00CB1718">
      <w:pPr>
        <w:rPr>
          <w:rFonts w:ascii="GHEA Grapalat" w:hAnsi="GHEA Grapalat"/>
          <w:lang w:val="en-US"/>
        </w:rPr>
      </w:pPr>
    </w:p>
    <w:p w:rsidR="00264672" w:rsidRDefault="00264672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264672" w:rsidRPr="00264672" w:rsidRDefault="00264672" w:rsidP="00264672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</w:rPr>
        <w:t>Հավելված՝</w:t>
      </w:r>
    </w:p>
    <w:p w:rsidR="00264672" w:rsidRPr="00264672" w:rsidRDefault="00264672" w:rsidP="00264672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</w:rPr>
        <w:t>Հայաստանի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Հանրապետության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Շիրակի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մարզի</w:t>
      </w:r>
    </w:p>
    <w:p w:rsidR="00264672" w:rsidRPr="00264672" w:rsidRDefault="00264672" w:rsidP="00264672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Գյումրի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համայնքի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ավագանու</w:t>
      </w:r>
    </w:p>
    <w:p w:rsidR="00264672" w:rsidRPr="00264672" w:rsidRDefault="00264672" w:rsidP="00264672">
      <w:pPr>
        <w:spacing w:after="0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2022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թվականի</w:t>
      </w:r>
      <w:r w:rsidRPr="0026467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հունիսի «22»-ի</w:t>
      </w:r>
    </w:p>
    <w:p w:rsidR="00264672" w:rsidRPr="00264672" w:rsidRDefault="00264672" w:rsidP="00264672">
      <w:pPr>
        <w:spacing w:after="0"/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26467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N                   </w:t>
      </w:r>
      <w:r>
        <w:rPr>
          <w:rFonts w:ascii="GHEA Grapalat" w:hAnsi="GHEA Grapalat"/>
          <w:b/>
          <w:sz w:val="24"/>
          <w:szCs w:val="24"/>
          <w:u w:val="single"/>
        </w:rPr>
        <w:t>որոշման</w:t>
      </w:r>
    </w:p>
    <w:p w:rsidR="00264672" w:rsidRPr="00264672" w:rsidRDefault="00264672" w:rsidP="00264672">
      <w:pPr>
        <w:spacing w:after="0" w:line="240" w:lineRule="auto"/>
        <w:ind w:firstLine="221"/>
        <w:jc w:val="center"/>
        <w:rPr>
          <w:rFonts w:ascii="GHEA Grapalat" w:eastAsia="Times New Roman" w:hAnsi="GHEA Grapalat" w:cs="Arial"/>
          <w:b/>
          <w:bCs/>
          <w:lang w:val="en-US"/>
        </w:rPr>
      </w:pPr>
    </w:p>
    <w:p w:rsidR="00264672" w:rsidRDefault="00CA7717" w:rsidP="00264672">
      <w:pPr>
        <w:spacing w:after="0" w:line="240" w:lineRule="auto"/>
        <w:ind w:firstLine="221"/>
        <w:jc w:val="center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Arial"/>
          <w:b/>
          <w:bCs/>
          <w:lang w:val="en-US"/>
        </w:rPr>
        <w:t xml:space="preserve">ՀԱՅԱՍՏԱՆԻ ՀԱՆՐԱՊԵՏՈՒԹՅԱՆ ՇԻՐԱԿԻ ՄԱՐԶԻ </w:t>
      </w:r>
      <w:r w:rsidR="00264672">
        <w:rPr>
          <w:rFonts w:ascii="GHEA Grapalat" w:eastAsia="Times New Roman" w:hAnsi="GHEA Grapalat" w:cs="Arial"/>
          <w:b/>
          <w:bCs/>
          <w:lang w:val="en-US"/>
        </w:rPr>
        <w:t>ԳՅՈՒՄՐԻ</w:t>
      </w:r>
      <w:r w:rsidR="00264672" w:rsidRPr="00264672">
        <w:rPr>
          <w:rFonts w:ascii="GHEA Grapalat" w:eastAsia="Times New Roman" w:hAnsi="GHEA Grapalat" w:cs="Arial"/>
          <w:b/>
          <w:bCs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  <w:b/>
          <w:bCs/>
          <w:lang w:val="hy-AM"/>
        </w:rPr>
        <w:t xml:space="preserve">ՀԱՄԱՅՆՔԻ ՎԱՐՉԱԿԱՆ ՏԱՐԱԾՔՈՒՄ ԳՏՆՎՈՂ ՔԱՂԱՔԱՑԻԱԿԱՆ ՀՈԳԵՀԱՆԳՍՏԻ (ՀՐԱԺԵՇՏԻ) </w:t>
      </w:r>
      <w:r w:rsidR="00831132">
        <w:rPr>
          <w:rFonts w:ascii="GHEA Grapalat" w:eastAsia="Times New Roman" w:hAnsi="GHEA Grapalat" w:cs="Times New Roman"/>
          <w:b/>
          <w:bCs/>
          <w:lang w:val="hy-AM"/>
        </w:rPr>
        <w:t>ԾԻՍԱԿԱՏԱՐՈՒԹՅԱՆ ԾԱՌԱՅՈՒԹՅ</w:t>
      </w:r>
      <w:r w:rsidR="00831132">
        <w:rPr>
          <w:rFonts w:ascii="GHEA Grapalat" w:eastAsia="Times New Roman" w:hAnsi="GHEA Grapalat" w:cs="Times New Roman"/>
          <w:b/>
          <w:bCs/>
          <w:lang w:val="en-US"/>
        </w:rPr>
        <w:t>ԱՆ</w:t>
      </w:r>
      <w:r w:rsidR="00264672">
        <w:rPr>
          <w:rFonts w:ascii="GHEA Grapalat" w:eastAsia="Times New Roman" w:hAnsi="GHEA Grapalat" w:cs="Times New Roman"/>
          <w:b/>
          <w:bCs/>
          <w:lang w:val="hy-AM"/>
        </w:rPr>
        <w:t xml:space="preserve"> ԻՐԱԿԱՆԱՑՄԱՆ ԵՎ  ՄԱՏՈՒՑՄԱՆ ՀԱՄԱՐ ՆԱԽԱՏԵՍՎԱԾ ՇԵՆՔԵՐԻՆ ԵՎ ՇԻՆՈՒԹՅՈՒՆՆԵՐԻՆ ՆԵՐԿԱՅԱՑՎՈՂ ՍԱՀՄԱՆԱՓԱԿՈՒՄՆԵՐԸ, ՊԱՀԱՆՋՆԵՐԸ ԵՎ ՊԱՅՄԱՆՆԵՐԸ</w:t>
      </w:r>
    </w:p>
    <w:p w:rsidR="00264672" w:rsidRDefault="00264672" w:rsidP="00264672">
      <w:pPr>
        <w:spacing w:after="0" w:line="240" w:lineRule="auto"/>
        <w:ind w:firstLine="221"/>
        <w:jc w:val="center"/>
        <w:rPr>
          <w:rFonts w:ascii="GHEA Grapalat" w:eastAsia="Times New Roman" w:hAnsi="GHEA Grapalat" w:cs="Times New Roman"/>
          <w:lang w:val="hy-AM"/>
        </w:rPr>
      </w:pPr>
      <w:r>
        <w:rPr>
          <w:rFonts w:ascii="Arial Armenian" w:eastAsia="Times New Roman" w:hAnsi="Arial Armenian" w:cs="Arial"/>
          <w:lang w:val="hy-AM"/>
        </w:rPr>
        <w:t> </w:t>
      </w:r>
    </w:p>
    <w:p w:rsidR="00264672" w:rsidRPr="00264672" w:rsidRDefault="00264672" w:rsidP="00264672">
      <w:pPr>
        <w:spacing w:after="0" w:line="240" w:lineRule="auto"/>
        <w:ind w:firstLine="221"/>
        <w:jc w:val="center"/>
        <w:rPr>
          <w:rFonts w:ascii="GHEA Grapalat" w:eastAsia="Times New Roman" w:hAnsi="GHEA Grapalat" w:cs="Times New Roman"/>
          <w:lang w:val="en-US"/>
        </w:rPr>
      </w:pPr>
      <w:r>
        <w:rPr>
          <w:rFonts w:ascii="Arial Armenian" w:eastAsia="Times New Roman" w:hAnsi="Arial Armenian" w:cs="Arial"/>
          <w:lang w:val="en-US"/>
        </w:rPr>
        <w:t> </w:t>
      </w:r>
    </w:p>
    <w:p w:rsidR="00264672" w:rsidRPr="00005709" w:rsidRDefault="00264672" w:rsidP="00005709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Times New Roman"/>
          <w:lang w:val="en-US"/>
        </w:rPr>
      </w:pPr>
      <w:r w:rsidRPr="00005709">
        <w:rPr>
          <w:rFonts w:ascii="GHEA Grapalat" w:eastAsia="Times New Roman" w:hAnsi="GHEA Grapalat" w:cs="Times New Roman"/>
          <w:b/>
          <w:bCs/>
        </w:rPr>
        <w:t>ԸՆԴՀԱՆՈՒՐ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ԴՐՈՒՅԹՆԵՐ</w:t>
      </w:r>
    </w:p>
    <w:p w:rsidR="00264672" w:rsidRPr="00264672" w:rsidRDefault="00264672" w:rsidP="00264672">
      <w:pPr>
        <w:spacing w:after="0" w:line="240" w:lineRule="auto"/>
        <w:ind w:firstLine="221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Arial Armenian" w:eastAsia="Times New Roman" w:hAnsi="Arial Armenian" w:cs="Arial"/>
          <w:lang w:val="en-US"/>
        </w:rPr>
        <w:t> </w:t>
      </w:r>
    </w:p>
    <w:p w:rsidR="00264672" w:rsidRPr="00264672" w:rsidRDefault="00005709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b/>
          <w:lang w:val="en-US"/>
        </w:rPr>
        <w:t>1.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Սույն</w:t>
      </w:r>
      <w:r>
        <w:rPr>
          <w:rFonts w:ascii="GHEA Grapalat" w:eastAsia="Times New Roman" w:hAnsi="GHEA Grapalat" w:cs="Times New Roman"/>
          <w:lang w:val="en-US"/>
        </w:rPr>
        <w:t xml:space="preserve"> հավելվածով կարգավորվում 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են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Arial"/>
          <w:lang w:val="en-US"/>
        </w:rPr>
        <w:t>Գյումրի</w:t>
      </w:r>
      <w:r w:rsidR="00264672" w:rsidRPr="00264672">
        <w:rPr>
          <w:rFonts w:ascii="GHEA Grapalat" w:eastAsia="Times New Roman" w:hAnsi="GHEA Grapalat" w:cs="Arial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համայնքի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վարչական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տարածքում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գտնվող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հրաժեշտի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ծիսակատարության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ծառայությ</w:t>
      </w:r>
      <w:r>
        <w:rPr>
          <w:rFonts w:ascii="GHEA Grapalat" w:eastAsia="Times New Roman" w:hAnsi="GHEA Grapalat" w:cs="Times New Roman"/>
          <w:lang w:val="en-US"/>
        </w:rPr>
        <w:t>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մատուցման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շենքերին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շինություններին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այսուհետ՝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սրահ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ներկայացվող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սահմանափակումներ</w:t>
      </w:r>
      <w:r>
        <w:rPr>
          <w:rFonts w:ascii="GHEA Grapalat" w:eastAsia="Times New Roman" w:hAnsi="GHEA Grapalat" w:cs="Times New Roman"/>
          <w:lang w:val="en-US"/>
        </w:rPr>
        <w:t>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պահ</w:t>
      </w:r>
      <w:r>
        <w:rPr>
          <w:rFonts w:ascii="GHEA Grapalat" w:eastAsia="Times New Roman" w:hAnsi="GHEA Grapalat" w:cs="Times New Roman"/>
        </w:rPr>
        <w:t>անջներ</w:t>
      </w:r>
      <w:r>
        <w:rPr>
          <w:rFonts w:ascii="GHEA Grapalat" w:eastAsia="Times New Roman" w:hAnsi="GHEA Grapalat" w:cs="Times New Roman"/>
          <w:lang w:val="en-US"/>
        </w:rPr>
        <w:t>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պայմաններ</w:t>
      </w:r>
      <w:r>
        <w:rPr>
          <w:rFonts w:ascii="GHEA Grapalat" w:eastAsia="Times New Roman" w:hAnsi="GHEA Grapalat" w:cs="Times New Roman"/>
          <w:lang w:val="en-US"/>
        </w:rPr>
        <w:t>ի հետ կապված հարաբերությունները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>:</w:t>
      </w:r>
    </w:p>
    <w:p w:rsidR="00264672" w:rsidRPr="00264672" w:rsidRDefault="00005709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b/>
          <w:lang w:val="en-US"/>
        </w:rPr>
        <w:t>2</w:t>
      </w:r>
      <w:r w:rsidR="00264672" w:rsidRPr="00264672">
        <w:rPr>
          <w:rFonts w:ascii="GHEA Grapalat" w:eastAsia="Times New Roman" w:hAnsi="GHEA Grapalat" w:cs="Times New Roman"/>
          <w:b/>
          <w:lang w:val="en-US"/>
        </w:rPr>
        <w:t>.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Առանց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թույլտվության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հրաժեշտի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ծիսակատարության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D86850">
        <w:rPr>
          <w:rFonts w:ascii="GHEA Grapalat" w:eastAsia="Times New Roman" w:hAnsi="GHEA Grapalat" w:cs="Times New Roman"/>
        </w:rPr>
        <w:t>ծառայությ</w:t>
      </w:r>
      <w:r w:rsidR="00D86850">
        <w:rPr>
          <w:rFonts w:ascii="GHEA Grapalat" w:eastAsia="Times New Roman" w:hAnsi="GHEA Grapalat" w:cs="Times New Roman"/>
          <w:lang w:val="en-US"/>
        </w:rPr>
        <w:t>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իրականացումը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D86850">
        <w:rPr>
          <w:rFonts w:ascii="GHEA Grapalat" w:eastAsia="Times New Roman" w:hAnsi="GHEA Grapalat" w:cs="Times New Roman"/>
          <w:lang w:val="en-US"/>
        </w:rPr>
        <w:t xml:space="preserve"> 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մատուցումը</w:t>
      </w:r>
      <w:r w:rsidR="00D86850">
        <w:rPr>
          <w:rFonts w:ascii="GHEA Grapalat" w:eastAsia="Times New Roman" w:hAnsi="GHEA Grapalat" w:cs="Times New Roman"/>
          <w:lang w:val="en-US"/>
        </w:rPr>
        <w:t xml:space="preserve">, </w:t>
      </w:r>
      <w:r w:rsidR="009C5E8A">
        <w:rPr>
          <w:rFonts w:ascii="GHEA Grapalat" w:eastAsia="Times New Roman" w:hAnsi="GHEA Grapalat" w:cs="Times New Roman"/>
          <w:lang w:val="en-US"/>
        </w:rPr>
        <w:t xml:space="preserve">ինչպես նաև նախատեսված շենքերին և շինություններին ներկայացվող սահմանափակումները, պահանջներն ու պայմանները չպահպանելը </w:t>
      </w:r>
      <w:r w:rsidR="00264672">
        <w:rPr>
          <w:rFonts w:ascii="GHEA Grapalat" w:eastAsia="Times New Roman" w:hAnsi="GHEA Grapalat" w:cs="Times New Roman"/>
        </w:rPr>
        <w:t>առաջացնում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Հայաստանի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Հանրապետության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վարչ</w:t>
      </w:r>
      <w:bookmarkStart w:id="0" w:name="_GoBack"/>
      <w:bookmarkEnd w:id="0"/>
      <w:r w:rsidR="00264672">
        <w:rPr>
          <w:rFonts w:ascii="GHEA Grapalat" w:eastAsia="Times New Roman" w:hAnsi="GHEA Grapalat" w:cs="Times New Roman"/>
        </w:rPr>
        <w:t>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իրավախախտումների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վերաբերյալ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օրենսգրքով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վարչական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պատասխանատվություն</w:t>
      </w:r>
      <w:r w:rsidR="00264672" w:rsidRPr="00264672">
        <w:rPr>
          <w:rFonts w:ascii="GHEA Grapalat" w:eastAsia="Times New Roman" w:hAnsi="GHEA Grapalat" w:cs="Times New Roman"/>
          <w:lang w:val="en-US"/>
        </w:rPr>
        <w:t>:</w:t>
      </w:r>
    </w:p>
    <w:p w:rsidR="00264672" w:rsidRPr="00264672" w:rsidRDefault="00264672" w:rsidP="00264672">
      <w:pPr>
        <w:spacing w:after="0" w:line="240" w:lineRule="auto"/>
        <w:ind w:firstLine="221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Arial Armenian" w:eastAsia="Times New Roman" w:hAnsi="Arial Armenian" w:cs="Arial"/>
          <w:lang w:val="en-US"/>
        </w:rPr>
        <w:t> </w:t>
      </w:r>
    </w:p>
    <w:p w:rsidR="00264672" w:rsidRPr="00264672" w:rsidRDefault="00264672" w:rsidP="00264672">
      <w:pPr>
        <w:spacing w:after="0" w:line="240" w:lineRule="auto"/>
        <w:ind w:firstLine="221"/>
        <w:jc w:val="center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Arial Armenian" w:eastAsia="Times New Roman" w:hAnsi="Arial Armenian" w:cs="Arial"/>
          <w:lang w:val="en-US"/>
        </w:rPr>
        <w:t> </w:t>
      </w:r>
    </w:p>
    <w:p w:rsidR="00264672" w:rsidRPr="00005709" w:rsidRDefault="00264672" w:rsidP="00005709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GHEA Grapalat" w:eastAsia="Times New Roman" w:hAnsi="GHEA Grapalat" w:cs="Times New Roman"/>
          <w:lang w:val="en-US"/>
        </w:rPr>
      </w:pPr>
      <w:r w:rsidRPr="00005709">
        <w:rPr>
          <w:rFonts w:ascii="GHEA Grapalat" w:eastAsia="Times New Roman" w:hAnsi="GHEA Grapalat" w:cs="Times New Roman"/>
          <w:b/>
          <w:bCs/>
        </w:rPr>
        <w:t>ՔԱՂԱՔԱՑԻԱԿԱՆ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ՀՈԳԵՀԱՆԳՍՏԻ</w:t>
      </w:r>
      <w:r w:rsidR="00D86850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D86850">
        <w:rPr>
          <w:rFonts w:ascii="GHEA Grapalat" w:eastAsia="Times New Roman" w:hAnsi="GHEA Grapalat" w:cs="Times New Roman"/>
          <w:b/>
          <w:bCs/>
          <w:lang w:val="hy-AM"/>
        </w:rPr>
        <w:t xml:space="preserve"> (ՀՐԱԺԵՇՏԻ) ԾԻՍԱԿԱՏԱՐՈՒԹՅԱՆ ԾԱՌԱՅՈՒԹՅ</w:t>
      </w:r>
      <w:r w:rsidR="00D86850">
        <w:rPr>
          <w:rFonts w:ascii="GHEA Grapalat" w:eastAsia="Times New Roman" w:hAnsi="GHEA Grapalat" w:cs="Times New Roman"/>
          <w:b/>
          <w:bCs/>
          <w:lang w:val="en-US"/>
        </w:rPr>
        <w:t>ԱՆ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ԻՐԱԿԱՆԱՑՄԱՆ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="00D86850">
        <w:rPr>
          <w:rFonts w:ascii="GHEA Grapalat" w:eastAsia="Times New Roman" w:hAnsi="GHEA Grapalat" w:cs="Times New Roman"/>
          <w:b/>
          <w:bCs/>
          <w:lang w:val="hy-AM"/>
        </w:rPr>
        <w:t xml:space="preserve">ԵՎ  ՄԱՏՈՒՑՄԱՆ ՀԱՄԱՐ ՆԱԽԱՏԵՍՎԱԾ ՇԵՆՔԵՐԻՆ ԵՎ ՇԻՆՈՒԹՅՈՒՆՆԵՐԻՆ 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ՆԵՐԿԱՅԱՑՎՈՂ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ՍԱՀՄԱՆԱՓԱԿՈՒՄՆԵՐԸ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, </w:t>
      </w:r>
      <w:r w:rsidRPr="00005709">
        <w:rPr>
          <w:rFonts w:ascii="GHEA Grapalat" w:eastAsia="Times New Roman" w:hAnsi="GHEA Grapalat" w:cs="Times New Roman"/>
          <w:b/>
          <w:bCs/>
        </w:rPr>
        <w:t>ՊԱՀԱՆՋՆԵՐԸ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ԵՎ</w:t>
      </w:r>
      <w:r w:rsidRPr="00005709">
        <w:rPr>
          <w:rFonts w:ascii="GHEA Grapalat" w:eastAsia="Times New Roman" w:hAnsi="GHEA Grapalat" w:cs="Times New Roman"/>
          <w:b/>
          <w:bCs/>
          <w:lang w:val="en-US"/>
        </w:rPr>
        <w:t xml:space="preserve"> </w:t>
      </w:r>
      <w:r w:rsidRPr="00005709">
        <w:rPr>
          <w:rFonts w:ascii="GHEA Grapalat" w:eastAsia="Times New Roman" w:hAnsi="GHEA Grapalat" w:cs="Times New Roman"/>
          <w:b/>
          <w:bCs/>
        </w:rPr>
        <w:t>ՊԱՅՄԱՆՆԵՐԸ</w:t>
      </w:r>
    </w:p>
    <w:p w:rsidR="00264672" w:rsidRPr="00264672" w:rsidRDefault="00264672" w:rsidP="00264672">
      <w:pPr>
        <w:spacing w:after="0" w:line="240" w:lineRule="auto"/>
        <w:ind w:firstLine="221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Arial Armenian" w:eastAsia="Times New Roman" w:hAnsi="Arial Armenian" w:cs="Arial"/>
          <w:lang w:val="en-US"/>
        </w:rPr>
        <w:t> </w:t>
      </w:r>
    </w:p>
    <w:p w:rsidR="00264672" w:rsidRPr="00264672" w:rsidRDefault="00B86FDC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b/>
          <w:lang w:val="en-US"/>
        </w:rPr>
        <w:t>3</w:t>
      </w:r>
      <w:r w:rsidR="00264672" w:rsidRPr="00264672">
        <w:rPr>
          <w:rFonts w:ascii="GHEA Grapalat" w:eastAsia="Times New Roman" w:hAnsi="GHEA Grapalat" w:cs="Times New Roman"/>
          <w:b/>
          <w:lang w:val="en-US"/>
        </w:rPr>
        <w:t>.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սրահները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կարող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են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գտնվել՝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GHEA Grapalat" w:eastAsia="Times New Roman" w:hAnsi="GHEA Grapalat" w:cs="Times New Roman"/>
          <w:lang w:val="en-US"/>
        </w:rPr>
        <w:t xml:space="preserve">1) </w:t>
      </w:r>
      <w:r>
        <w:rPr>
          <w:rFonts w:ascii="GHEA Grapalat" w:eastAsia="Times New Roman" w:hAnsi="GHEA Grapalat" w:cs="Times New Roman"/>
        </w:rPr>
        <w:t>ուսումնական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կրթական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մշակութային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առողջապահական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մարզական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սոցիալական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կազմակերպություններից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հիմնարկներից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հաստատություններից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հյուրանոցներից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բազմաբնակարան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շենքերից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պետական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կառավարման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ինքնակառավարման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մարմինների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օտարերկրյա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միջազգային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կազմակերպությունների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դրանց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ներկայացուցչությունների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վարչական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շենքերից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զբոսայգիներից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այգիներից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պուրակներից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հանգստի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ժամանցի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այլ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վայրերից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հանրային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սննդի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օբյեկտներից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նվազագույնը</w:t>
      </w:r>
      <w:r w:rsidRPr="00264672">
        <w:rPr>
          <w:rFonts w:ascii="GHEA Grapalat" w:eastAsia="Times New Roman" w:hAnsi="GHEA Grapalat" w:cs="Times New Roman"/>
          <w:lang w:val="en-US"/>
        </w:rPr>
        <w:t xml:space="preserve"> 100</w:t>
      </w:r>
      <w:r>
        <w:rPr>
          <w:rFonts w:ascii="GHEA Grapalat" w:eastAsia="Times New Roman" w:hAnsi="GHEA Grapalat" w:cs="Times New Roman"/>
        </w:rPr>
        <w:t>մ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իսկ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անհատական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բնակելի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նվազագույնը</w:t>
      </w:r>
      <w:r w:rsidRPr="00264672">
        <w:rPr>
          <w:rFonts w:ascii="GHEA Grapalat" w:eastAsia="Times New Roman" w:hAnsi="GHEA Grapalat" w:cs="Times New Roman"/>
          <w:lang w:val="en-US"/>
        </w:rPr>
        <w:t xml:space="preserve"> 70</w:t>
      </w:r>
      <w:r>
        <w:rPr>
          <w:rFonts w:ascii="GHEA Grapalat" w:eastAsia="Times New Roman" w:hAnsi="GHEA Grapalat" w:cs="Times New Roman"/>
        </w:rPr>
        <w:t>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հեռավորության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վրա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բացառությամբ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եթե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դրանք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գտնվելու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են՝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ա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հիվանդանոցներում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գործող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ախտաբանաանատոմիական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բաժիններում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բաժանմունքներում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կամ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lastRenderedPageBreak/>
        <w:t>բ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գերեզմանատների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զբաղեցված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հողամասի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սահմանից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 </w:t>
      </w:r>
      <w:r>
        <w:rPr>
          <w:rFonts w:ascii="GHEA Grapalat" w:eastAsia="Times New Roman" w:hAnsi="GHEA Grapalat" w:cs="Times New Roman"/>
        </w:rPr>
        <w:t>մինչև</w:t>
      </w:r>
      <w:r w:rsidRPr="00264672">
        <w:rPr>
          <w:rFonts w:ascii="GHEA Grapalat" w:eastAsia="Times New Roman" w:hAnsi="GHEA Grapalat" w:cs="Times New Roman"/>
          <w:lang w:val="en-US"/>
        </w:rPr>
        <w:t xml:space="preserve"> 50</w:t>
      </w:r>
      <w:r>
        <w:rPr>
          <w:rFonts w:ascii="GHEA Grapalat" w:eastAsia="Times New Roman" w:hAnsi="GHEA Grapalat" w:cs="Times New Roman"/>
        </w:rPr>
        <w:t>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հեռավորության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վրա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կամ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գ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միայն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անհատական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բնակելի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="00B86FDC">
        <w:rPr>
          <w:rFonts w:ascii="GHEA Grapalat" w:eastAsia="Times New Roman" w:hAnsi="GHEA Grapalat" w:cs="Times New Roman"/>
          <w:lang w:val="en-US"/>
        </w:rPr>
        <w:t xml:space="preserve"> (կամ)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հանրային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սննդի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օբյեկտներից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մինչև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սույն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կետի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առաջին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ենթակետում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նշված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հեռավորությունների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վրա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առկա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դրանց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սեփականատերերի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գրավոր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համաձայնությունը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դ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  <w:lang w:val="en-US"/>
        </w:rPr>
        <w:t>քաղաքի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պատմական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կենտր</w:t>
      </w:r>
      <w:r w:rsidR="009C5E8A">
        <w:rPr>
          <w:rFonts w:ascii="GHEA Grapalat" w:eastAsia="Times New Roman" w:hAnsi="GHEA Grapalat" w:cs="Times New Roman"/>
          <w:lang w:val="en-US"/>
        </w:rPr>
        <w:t>ոնում՝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9C5E8A">
        <w:rPr>
          <w:rFonts w:ascii="GHEA Grapalat" w:eastAsia="Times New Roman" w:hAnsi="GHEA Grapalat" w:cs="Times New Roman"/>
          <w:lang w:val="en-US"/>
        </w:rPr>
        <w:t>«</w:t>
      </w:r>
      <w:r>
        <w:rPr>
          <w:rFonts w:ascii="GHEA Grapalat" w:eastAsia="Times New Roman" w:hAnsi="GHEA Grapalat" w:cs="Times New Roman"/>
          <w:lang w:val="en-US"/>
        </w:rPr>
        <w:t>ԿՈՒՄԱՅՐԻ</w:t>
      </w:r>
      <w:r w:rsidR="009C5E8A">
        <w:rPr>
          <w:rFonts w:ascii="GHEA Grapalat" w:eastAsia="Times New Roman" w:hAnsi="GHEA Grapalat" w:cs="Times New Roman"/>
          <w:lang w:val="en-US"/>
        </w:rPr>
        <w:t>»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արգելոց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թանգարանի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տարածքում</w:t>
      </w:r>
      <w:r w:rsidR="009C5E8A">
        <w:rPr>
          <w:rFonts w:ascii="GHEA Grapalat" w:eastAsia="Times New Roman" w:hAnsi="GHEA Grapalat" w:cs="Times New Roman"/>
          <w:lang w:val="en-US"/>
        </w:rPr>
        <w:t xml:space="preserve">, </w:t>
      </w:r>
      <w:r w:rsidR="00A545EF">
        <w:rPr>
          <w:rFonts w:ascii="GHEA Grapalat" w:eastAsia="Times New Roman" w:hAnsi="GHEA Grapalat" w:cs="Times New Roman"/>
          <w:lang w:val="en-US"/>
        </w:rPr>
        <w:t>(</w:t>
      </w:r>
      <w:r w:rsidR="009C5E8A">
        <w:rPr>
          <w:rFonts w:ascii="GHEA Grapalat" w:eastAsia="Times New Roman" w:hAnsi="GHEA Grapalat" w:cs="Times New Roman"/>
          <w:lang w:val="en-US"/>
        </w:rPr>
        <w:t>բացառությամբ</w:t>
      </w:r>
      <w:r w:rsidR="009C5E8A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9C5E8A">
        <w:rPr>
          <w:rFonts w:ascii="GHEA Grapalat" w:eastAsia="Times New Roman" w:hAnsi="GHEA Grapalat" w:cs="Times New Roman"/>
          <w:lang w:val="en-US"/>
        </w:rPr>
        <w:t>գործող</w:t>
      </w:r>
      <w:r w:rsidR="009C5E8A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9C5E8A">
        <w:rPr>
          <w:rFonts w:ascii="GHEA Grapalat" w:eastAsia="Times New Roman" w:hAnsi="GHEA Grapalat" w:cs="Times New Roman"/>
          <w:lang w:val="en-US"/>
        </w:rPr>
        <w:t>եկեղեցիների</w:t>
      </w:r>
      <w:r w:rsidR="00A545EF">
        <w:rPr>
          <w:rFonts w:ascii="GHEA Grapalat" w:eastAsia="Times New Roman" w:hAnsi="GHEA Grapalat" w:cs="Times New Roman"/>
          <w:lang w:val="en-US"/>
        </w:rPr>
        <w:t>)</w:t>
      </w:r>
      <w:r w:rsidR="009C5E8A">
        <w:rPr>
          <w:rFonts w:ascii="GHEA Grapalat" w:eastAsia="Times New Roman" w:hAnsi="GHEA Grapalat" w:cs="Times New Roman"/>
          <w:lang w:val="en-US"/>
        </w:rPr>
        <w:t>,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B86FDC">
        <w:rPr>
          <w:rFonts w:ascii="GHEA Grapalat" w:eastAsia="Times New Roman" w:hAnsi="GHEA Grapalat" w:cs="Times New Roman"/>
          <w:lang w:val="en-US"/>
        </w:rPr>
        <w:t xml:space="preserve">արգելվում է </w:t>
      </w:r>
      <w:r w:rsidRPr="00264672">
        <w:rPr>
          <w:rFonts w:ascii="GHEA Grapalat" w:eastAsia="Times New Roman" w:hAnsi="GHEA Grapalat" w:cs="Times New Roman"/>
          <w:lang w:val="en-US"/>
        </w:rPr>
        <w:t xml:space="preserve">  </w:t>
      </w:r>
      <w:r>
        <w:rPr>
          <w:rFonts w:ascii="GHEA Grapalat" w:eastAsia="Times New Roman" w:hAnsi="GHEA Grapalat" w:cs="Times New Roman"/>
          <w:lang w:val="en-US"/>
        </w:rPr>
        <w:t>քաղաքացիական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հոգեհանգստի</w:t>
      </w:r>
      <w:r w:rsidR="00B86FDC">
        <w:rPr>
          <w:rFonts w:ascii="GHEA Grapalat" w:eastAsia="Times New Roman" w:hAnsi="GHEA Grapalat" w:cs="Times New Roman"/>
          <w:lang w:val="en-US"/>
        </w:rPr>
        <w:t xml:space="preserve"> 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B86FDC">
        <w:rPr>
          <w:rFonts w:ascii="GHEA Grapalat" w:eastAsia="Times New Roman" w:hAnsi="GHEA Grapalat" w:cs="Times New Roman"/>
        </w:rPr>
        <w:t>հրաժեշտի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B86FDC">
        <w:rPr>
          <w:rFonts w:ascii="GHEA Grapalat" w:eastAsia="Times New Roman" w:hAnsi="GHEA Grapalat" w:cs="Times New Roman"/>
        </w:rPr>
        <w:t>ծիսակատարության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B86FDC">
        <w:rPr>
          <w:rFonts w:ascii="GHEA Grapalat" w:eastAsia="Times New Roman" w:hAnsi="GHEA Grapalat" w:cs="Times New Roman"/>
        </w:rPr>
        <w:t>ծառայությ</w:t>
      </w:r>
      <w:r w:rsidR="00B86FDC">
        <w:rPr>
          <w:rFonts w:ascii="GHEA Grapalat" w:eastAsia="Times New Roman" w:hAnsi="GHEA Grapalat" w:cs="Times New Roman"/>
          <w:lang w:val="en-US"/>
        </w:rPr>
        <w:t>ան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B86FDC">
        <w:rPr>
          <w:rFonts w:ascii="GHEA Grapalat" w:eastAsia="Times New Roman" w:hAnsi="GHEA Grapalat" w:cs="Times New Roman"/>
        </w:rPr>
        <w:t>իրականացումը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B86FDC">
        <w:rPr>
          <w:rFonts w:ascii="GHEA Grapalat" w:eastAsia="Times New Roman" w:hAnsi="GHEA Grapalat" w:cs="Times New Roman"/>
        </w:rPr>
        <w:t>և</w:t>
      </w:r>
      <w:r w:rsidR="00B86FDC">
        <w:rPr>
          <w:rFonts w:ascii="GHEA Grapalat" w:eastAsia="Times New Roman" w:hAnsi="GHEA Grapalat" w:cs="Times New Roman"/>
          <w:lang w:val="en-US"/>
        </w:rPr>
        <w:t xml:space="preserve"> </w:t>
      </w:r>
      <w:r w:rsidR="00B86FDC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B86FDC">
        <w:rPr>
          <w:rFonts w:ascii="GHEA Grapalat" w:eastAsia="Times New Roman" w:hAnsi="GHEA Grapalat" w:cs="Times New Roman"/>
        </w:rPr>
        <w:t>մատուցումը</w:t>
      </w:r>
      <w:r w:rsidR="00B86FDC">
        <w:rPr>
          <w:rFonts w:ascii="GHEA Grapalat" w:eastAsia="Times New Roman" w:hAnsi="GHEA Grapalat" w:cs="Times New Roman"/>
          <w:lang w:val="en-US"/>
        </w:rPr>
        <w:t xml:space="preserve">, 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ծիսակատարությունների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ծառայությունների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>կազմակերպումը</w:t>
      </w:r>
      <w:r w:rsidRPr="00264672">
        <w:rPr>
          <w:rFonts w:ascii="GHEA Grapalat" w:eastAsia="Times New Roman" w:hAnsi="GHEA Grapalat" w:cs="Times New Roman"/>
          <w:lang w:val="en-US"/>
        </w:rPr>
        <w:t>:</w:t>
      </w:r>
      <w:r w:rsidR="00A22C57">
        <w:rPr>
          <w:rFonts w:ascii="GHEA Grapalat" w:eastAsia="Times New Roman" w:hAnsi="GHEA Grapalat" w:cs="Times New Roman"/>
          <w:lang w:val="en-US"/>
        </w:rPr>
        <w:t xml:space="preserve"> Նախատեսված շենքերին և շինություններին ներկայացվող սահմանափակումները, պահանջներն ու պայմանները չպահպանելը </w:t>
      </w:r>
      <w:r w:rsidR="00A22C57">
        <w:rPr>
          <w:rFonts w:ascii="GHEA Grapalat" w:eastAsia="Times New Roman" w:hAnsi="GHEA Grapalat" w:cs="Times New Roman"/>
        </w:rPr>
        <w:t>առաջացնում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է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Հայաստանի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Հանրապետության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վարչական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իրավախախտումների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վերաբերյալ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օրենսգրքով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նախատեսված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վարչական</w:t>
      </w:r>
      <w:r w:rsidR="00A22C57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A22C57">
        <w:rPr>
          <w:rFonts w:ascii="GHEA Grapalat" w:eastAsia="Times New Roman" w:hAnsi="GHEA Grapalat" w:cs="Times New Roman"/>
        </w:rPr>
        <w:t>պատասխանատվություն</w:t>
      </w:r>
      <w:r w:rsidR="00A22C57" w:rsidRPr="00264672">
        <w:rPr>
          <w:rFonts w:ascii="GHEA Grapalat" w:eastAsia="Times New Roman" w:hAnsi="GHEA Grapalat" w:cs="Times New Roman"/>
          <w:lang w:val="en-US"/>
        </w:rPr>
        <w:t>:</w:t>
      </w:r>
    </w:p>
    <w:p w:rsidR="00264672" w:rsidRPr="00264672" w:rsidRDefault="00B86FDC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b/>
          <w:lang w:val="en-US"/>
        </w:rPr>
        <w:t>4</w:t>
      </w:r>
      <w:r w:rsidR="00264672" w:rsidRPr="00264672">
        <w:rPr>
          <w:rFonts w:ascii="GHEA Grapalat" w:eastAsia="Times New Roman" w:hAnsi="GHEA Grapalat" w:cs="Times New Roman"/>
          <w:b/>
          <w:lang w:val="en-US"/>
        </w:rPr>
        <w:t>.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հրաժեշտի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ծիսակատարության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ծառայությ</w:t>
      </w:r>
      <w:r>
        <w:rPr>
          <w:rFonts w:ascii="GHEA Grapalat" w:eastAsia="Times New Roman" w:hAnsi="GHEA Grapalat" w:cs="Times New Roman"/>
          <w:lang w:val="en-US"/>
        </w:rPr>
        <w:t>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</w:t>
      </w:r>
      <w:r>
        <w:rPr>
          <w:rFonts w:ascii="GHEA Grapalat" w:eastAsia="Times New Roman" w:hAnsi="GHEA Grapalat" w:cs="Times New Roman"/>
          <w:lang w:val="en-US"/>
        </w:rPr>
        <w:t>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մատուց</w:t>
      </w:r>
      <w:r>
        <w:rPr>
          <w:rFonts w:ascii="GHEA Grapalat" w:eastAsia="Times New Roman" w:hAnsi="GHEA Grapalat" w:cs="Times New Roman"/>
          <w:lang w:val="en-US"/>
        </w:rPr>
        <w:t>ման համար նախատեսված շենքերն ու շինությունները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բավարարեն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հետևյալ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պահանջներին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պայմաններին՝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GHEA Grapalat" w:eastAsia="Times New Roman" w:hAnsi="GHEA Grapalat" w:cs="Times New Roman"/>
          <w:lang w:val="en-US"/>
        </w:rPr>
        <w:t xml:space="preserve">1) </w:t>
      </w:r>
      <w:r>
        <w:rPr>
          <w:rFonts w:ascii="GHEA Grapalat" w:eastAsia="Times New Roman" w:hAnsi="GHEA Grapalat" w:cs="Times New Roman"/>
        </w:rPr>
        <w:t>Քաղաքացիական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հոգեհանգստի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սրահները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ունենան՝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ա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նախասրահ՝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հանդերձարանով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բ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հանգուցյալի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մարմնի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աճյունի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տեղադրման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սենյակ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գ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շուրջօրյա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աշխատանքային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ռեժիմով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դիակների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պահման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առանձնացված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վայր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տարածք</w:t>
      </w:r>
      <w:r w:rsidRPr="00264672">
        <w:rPr>
          <w:rFonts w:ascii="GHEA Grapalat" w:eastAsia="Times New Roman" w:hAnsi="GHEA Grapalat" w:cs="Times New Roman"/>
          <w:lang w:val="en-US"/>
        </w:rPr>
        <w:t>),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դ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սանհանգույց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առնվազն</w:t>
      </w:r>
      <w:r w:rsidRPr="00264672">
        <w:rPr>
          <w:rFonts w:ascii="GHEA Grapalat" w:eastAsia="Times New Roman" w:hAnsi="GHEA Grapalat" w:cs="Times New Roman"/>
          <w:lang w:val="en-US"/>
        </w:rPr>
        <w:t xml:space="preserve"> 2 </w:t>
      </w:r>
      <w:r>
        <w:rPr>
          <w:rFonts w:ascii="GHEA Grapalat" w:eastAsia="Times New Roman" w:hAnsi="GHEA Grapalat" w:cs="Times New Roman"/>
        </w:rPr>
        <w:t>հատ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որից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մեկը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մատչելի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լինի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տեղաշարժման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դժվարություններ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ունեցող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անձանց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>),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ե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Հայաստանի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Հանրապետության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օրենսդրությամբ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առաջին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բժշկական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օգնության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անհրաժեշտ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դեղորայքով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կահավորմամբ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սենյակ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</w:rPr>
        <w:t>զ</w:t>
      </w:r>
      <w:r w:rsidRPr="00264672">
        <w:rPr>
          <w:rFonts w:ascii="GHEA Grapalat" w:eastAsia="Times New Roman" w:hAnsi="GHEA Grapalat" w:cs="Times New Roman"/>
          <w:lang w:val="en-US"/>
        </w:rPr>
        <w:t xml:space="preserve">. </w:t>
      </w:r>
      <w:r>
        <w:rPr>
          <w:rFonts w:ascii="GHEA Grapalat" w:eastAsia="Times New Roman" w:hAnsi="GHEA Grapalat" w:cs="Times New Roman"/>
        </w:rPr>
        <w:t>հուղարկավորությունը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ստանձնողների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ընդունման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առանձին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մուտքով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գրասենյակային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տարածք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GHEA Grapalat" w:eastAsia="Times New Roman" w:hAnsi="GHEA Grapalat" w:cs="Times New Roman"/>
          <w:lang w:val="en-US"/>
        </w:rPr>
        <w:t xml:space="preserve">2) </w:t>
      </w:r>
      <w:r>
        <w:rPr>
          <w:rFonts w:ascii="GHEA Grapalat" w:eastAsia="Times New Roman" w:hAnsi="GHEA Grapalat" w:cs="Times New Roman"/>
        </w:rPr>
        <w:t>քաղաքացիական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հոգեհանգստի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սրահը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մատչելի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լինի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տեղաշարժման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դժվարություններ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ունեցող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անձանց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համար՝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առնվազն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մինչև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հանգուցյալի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մարմնի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աճյունի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տեղադրման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սենյակ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զուգարան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առաջին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բժշկական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օգնության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սենյակ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մուտք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գործելու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GHEA Grapalat" w:eastAsia="Times New Roman" w:hAnsi="GHEA Grapalat" w:cs="Times New Roman"/>
          <w:lang w:val="en-US"/>
        </w:rPr>
        <w:t xml:space="preserve">3) </w:t>
      </w:r>
      <w:r>
        <w:rPr>
          <w:rFonts w:ascii="GHEA Grapalat" w:eastAsia="Times New Roman" w:hAnsi="GHEA Grapalat" w:cs="Times New Roman"/>
        </w:rPr>
        <w:t>քաղաքացիական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հոգեհանգստի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սրահում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հանգուցյալի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մարմնի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աճյունի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տեղադրման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երկու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ավելի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սենյակի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առկայության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դեպքում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յուրաքանչյուրը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ունենա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առանձին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մուտք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նախասրահ</w:t>
      </w:r>
      <w:r w:rsidRPr="00264672">
        <w:rPr>
          <w:rFonts w:ascii="GHEA Grapalat" w:eastAsia="Times New Roman" w:hAnsi="GHEA Grapalat" w:cs="Times New Roman"/>
          <w:lang w:val="en-US"/>
        </w:rPr>
        <w:t xml:space="preserve">, </w:t>
      </w:r>
      <w:r>
        <w:rPr>
          <w:rFonts w:ascii="GHEA Grapalat" w:eastAsia="Times New Roman" w:hAnsi="GHEA Grapalat" w:cs="Times New Roman"/>
        </w:rPr>
        <w:t>սանհանգույցներ</w:t>
      </w:r>
      <w:r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264672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264672">
        <w:rPr>
          <w:rFonts w:ascii="GHEA Grapalat" w:eastAsia="Times New Roman" w:hAnsi="GHEA Grapalat" w:cs="Times New Roman"/>
          <w:lang w:val="en-US"/>
        </w:rPr>
        <w:t xml:space="preserve">4) </w:t>
      </w:r>
      <w:r>
        <w:rPr>
          <w:rFonts w:ascii="GHEA Grapalat" w:eastAsia="Times New Roman" w:hAnsi="GHEA Grapalat" w:cs="Times New Roman"/>
        </w:rPr>
        <w:t>քաղաքացիական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հոգեհանգստի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սրահով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զբաղեցված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դրա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սպասարկման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համար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անհրաժեշտ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հողատարածքը՝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ներառյալ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սույն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կետի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 6-</w:t>
      </w:r>
      <w:r>
        <w:rPr>
          <w:rFonts w:ascii="GHEA Grapalat" w:eastAsia="Times New Roman" w:hAnsi="GHEA Grapalat" w:cs="Times New Roman"/>
        </w:rPr>
        <w:t>րդ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ենթակետով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նախատեսված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տարածքը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պետք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է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ունենա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առնվազն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երկու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մետր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բարձրությամբ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անթափանց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նյութերով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կառուցված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ցանկապատ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կամ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պարիսպ</w:t>
      </w:r>
      <w:r w:rsidRPr="00264672">
        <w:rPr>
          <w:rFonts w:ascii="GHEA Grapalat" w:eastAsia="Times New Roman" w:hAnsi="GHEA Grapalat" w:cs="Times New Roman"/>
          <w:lang w:val="en-US"/>
        </w:rPr>
        <w:t>:</w:t>
      </w:r>
    </w:p>
    <w:p w:rsidR="00264672" w:rsidRPr="00264672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5) ը</w:t>
      </w:r>
      <w:r w:rsidR="00264672">
        <w:rPr>
          <w:rFonts w:ascii="GHEA Grapalat" w:eastAsia="Times New Roman" w:hAnsi="GHEA Grapalat" w:cs="Times New Roman"/>
        </w:rPr>
        <w:t>նդ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որում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հրաժեշտի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ծիսակատարության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ծառայությ</w:t>
      </w:r>
      <w:r>
        <w:rPr>
          <w:rFonts w:ascii="GHEA Grapalat" w:eastAsia="Times New Roman" w:hAnsi="GHEA Grapalat" w:cs="Times New Roman"/>
          <w:lang w:val="en-US"/>
        </w:rPr>
        <w:t>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ծառայությունները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իրականացվում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մատուցվում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են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միայն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 </w:t>
      </w:r>
      <w:r w:rsidR="00264672">
        <w:rPr>
          <w:rFonts w:ascii="GHEA Grapalat" w:eastAsia="Times New Roman" w:hAnsi="GHEA Grapalat" w:cs="Times New Roman"/>
        </w:rPr>
        <w:t>ցանկապատված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տարածքում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այնպես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որ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  <w:lang w:val="en-US"/>
        </w:rPr>
        <w:t>շենքերի և</w:t>
      </w:r>
      <w:r>
        <w:rPr>
          <w:rFonts w:ascii="GHEA Grapalat" w:eastAsia="Times New Roman" w:hAnsi="GHEA Grapalat" w:cs="Times New Roman"/>
          <w:lang w:val="en-US"/>
        </w:rPr>
        <w:t xml:space="preserve"> շինությունների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տարածքից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դուրս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գտնվող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անձանց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սգո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պարագաները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այդ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թվում՝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ծաղիկները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ծաղկեպսակները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տեսանելի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չլինեն՝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բացառությամբ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ավտոկայանատեղիի</w:t>
      </w:r>
      <w:r w:rsidR="00264672"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6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Հայաստանի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Հանրապետության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կառավարության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2002 </w:t>
      </w:r>
      <w:r w:rsidR="00264672">
        <w:rPr>
          <w:rFonts w:ascii="GHEA Grapalat" w:eastAsia="Times New Roman" w:hAnsi="GHEA Grapalat" w:cs="Times New Roman"/>
        </w:rPr>
        <w:t>թվականի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մարտի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19-</w:t>
      </w:r>
      <w:r w:rsidR="00264672">
        <w:rPr>
          <w:rFonts w:ascii="GHEA Grapalat" w:eastAsia="Times New Roman" w:hAnsi="GHEA Grapalat" w:cs="Times New Roman"/>
        </w:rPr>
        <w:t>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N 270 </w:t>
      </w:r>
      <w:r w:rsidR="00264672">
        <w:rPr>
          <w:rFonts w:ascii="GHEA Grapalat" w:eastAsia="Times New Roman" w:hAnsi="GHEA Grapalat" w:cs="Times New Roman"/>
        </w:rPr>
        <w:t>որոշման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պահանջներին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համապատասխան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հասցեի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նշմամբ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ցուցանակներ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ընդ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որում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ցուցանակները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լինեն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լուսավորված</w:t>
      </w:r>
      <w:r w:rsidR="00264672"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7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սրահի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տարածքը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ունենա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յուրաքանչյուր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հանգուցյալի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մարմնի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աճյունի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տեղադրման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մեկ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սենյակի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հաշվարկով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առնվազն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20 </w:t>
      </w:r>
      <w:r w:rsidR="00264672">
        <w:rPr>
          <w:rFonts w:ascii="GHEA Grapalat" w:eastAsia="Times New Roman" w:hAnsi="GHEA Grapalat" w:cs="Times New Roman"/>
        </w:rPr>
        <w:t>ավտոմեքենայի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կայանատեղ</w:t>
      </w:r>
      <w:r w:rsidR="00264672"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lastRenderedPageBreak/>
        <w:t>8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սրահին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կից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լինի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հանգուցյալի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մարմնի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աճյունի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տեղադրման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մեկ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սենյակի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հաշվարկով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առնվազն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100 </w:t>
      </w:r>
      <w:r w:rsidR="00264672">
        <w:rPr>
          <w:rFonts w:ascii="GHEA Grapalat" w:eastAsia="Times New Roman" w:hAnsi="GHEA Grapalat" w:cs="Times New Roman"/>
        </w:rPr>
        <w:t>քմ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մակերեսով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տարածք՝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արարողությանը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մասնակցող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անձանց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գտնվելու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համար՝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ապահովված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աղբամաններով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լուսավորությամբ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ծխելու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առանձնացված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հատվածով</w:t>
      </w:r>
      <w:r w:rsidR="00264672"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264672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9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(</w:t>
      </w:r>
      <w:r>
        <w:rPr>
          <w:rFonts w:ascii="GHEA Grapalat" w:eastAsia="Times New Roman" w:hAnsi="GHEA Grapalat" w:cs="Times New Roman"/>
        </w:rPr>
        <w:t>հրաժեշտի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ծիսակատարության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ծառայությ</w:t>
      </w:r>
      <w:r>
        <w:rPr>
          <w:rFonts w:ascii="GHEA Grapalat" w:eastAsia="Times New Roman" w:hAnsi="GHEA Grapalat" w:cs="Times New Roman"/>
          <w:lang w:val="en-US"/>
        </w:rPr>
        <w:t>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</w:t>
      </w:r>
      <w:r>
        <w:rPr>
          <w:rFonts w:ascii="GHEA Grapalat" w:eastAsia="Times New Roman" w:hAnsi="GHEA Grapalat" w:cs="Times New Roman"/>
          <w:lang w:val="en-US"/>
        </w:rPr>
        <w:t>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մատուց</w:t>
      </w:r>
      <w:r>
        <w:rPr>
          <w:rFonts w:ascii="GHEA Grapalat" w:eastAsia="Times New Roman" w:hAnsi="GHEA Grapalat" w:cs="Times New Roman"/>
          <w:lang w:val="en-US"/>
        </w:rPr>
        <w:t xml:space="preserve">ման համար նախատեսված շենքերն ու շինությունները </w:t>
      </w:r>
      <w:r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ունենա</w:t>
      </w:r>
      <w:r>
        <w:rPr>
          <w:rFonts w:ascii="GHEA Grapalat" w:eastAsia="Times New Roman" w:hAnsi="GHEA Grapalat" w:cs="Times New Roman"/>
          <w:lang w:val="en-US"/>
        </w:rPr>
        <w:t>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ջեռուցման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հովացման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օդափոխության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իսկ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հանգուցյալի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մարմնի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աճյունի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տեղադրման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սենյակում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նաև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երաժշտության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ձայնային</w:t>
      </w:r>
      <w:r w:rsidR="00264672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համակարգեր</w:t>
      </w:r>
      <w:r w:rsidR="00264672" w:rsidRPr="00264672">
        <w:rPr>
          <w:rFonts w:ascii="GHEA Grapalat" w:eastAsia="Times New Roman" w:hAnsi="GHEA Grapalat" w:cs="Times New Roman"/>
          <w:lang w:val="en-US"/>
        </w:rPr>
        <w:t>,</w:t>
      </w:r>
    </w:p>
    <w:p w:rsidR="00264672" w:rsidRPr="00E404AB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>
        <w:rPr>
          <w:rFonts w:ascii="GHEA Grapalat" w:eastAsia="Times New Roman" w:hAnsi="GHEA Grapalat" w:cs="Times New Roman"/>
          <w:lang w:val="en-US"/>
        </w:rPr>
        <w:t>10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>(</w:t>
      </w:r>
      <w:r>
        <w:rPr>
          <w:rFonts w:ascii="GHEA Grapalat" w:eastAsia="Times New Roman" w:hAnsi="GHEA Grapalat" w:cs="Times New Roman"/>
        </w:rPr>
        <w:t>հրաժեշտի</w:t>
      </w:r>
      <w:r w:rsidRPr="00264672">
        <w:rPr>
          <w:rFonts w:ascii="GHEA Grapalat" w:eastAsia="Times New Roman" w:hAnsi="GHEA Grapalat" w:cs="Times New Roman"/>
          <w:lang w:val="en-US"/>
        </w:rPr>
        <w:t xml:space="preserve">) </w:t>
      </w:r>
      <w:r>
        <w:rPr>
          <w:rFonts w:ascii="GHEA Grapalat" w:eastAsia="Times New Roman" w:hAnsi="GHEA Grapalat" w:cs="Times New Roman"/>
        </w:rPr>
        <w:t>ծիսակատարության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ծառայությ</w:t>
      </w:r>
      <w:r>
        <w:rPr>
          <w:rFonts w:ascii="GHEA Grapalat" w:eastAsia="Times New Roman" w:hAnsi="GHEA Grapalat" w:cs="Times New Roman"/>
          <w:lang w:val="en-US"/>
        </w:rPr>
        <w:t>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</w:t>
      </w:r>
      <w:r>
        <w:rPr>
          <w:rFonts w:ascii="GHEA Grapalat" w:eastAsia="Times New Roman" w:hAnsi="GHEA Grapalat" w:cs="Times New Roman"/>
          <w:lang w:val="en-US"/>
        </w:rPr>
        <w:t>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մատուց</w:t>
      </w:r>
      <w:r>
        <w:rPr>
          <w:rFonts w:ascii="GHEA Grapalat" w:eastAsia="Times New Roman" w:hAnsi="GHEA Grapalat" w:cs="Times New Roman"/>
          <w:lang w:val="en-US"/>
        </w:rPr>
        <w:t xml:space="preserve">ման համար նախատեսված շենքերն ու շինությունները 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շահագործողը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ունենա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բժշկի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որակավորում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ունեցող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աշխատակից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համապատասխան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պայմանագիր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Երևան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քաղաքում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գործող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բժշկական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հաստատությունների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հետ՝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հրաժեշտի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ծիսակատարության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ծառայությունների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իրականացման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մատուցման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ողջ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ժամանակահատվածում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բժշկի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ներկայությունը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ապահովելու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համար՝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անհրաժեշտության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դեպքում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առաջին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բժշկական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օգնություն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ցուցաբերելու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նպատակով</w:t>
      </w:r>
      <w:r w:rsidR="00264672" w:rsidRPr="00E404AB">
        <w:rPr>
          <w:rFonts w:ascii="GHEA Grapalat" w:eastAsia="Times New Roman" w:hAnsi="GHEA Grapalat" w:cs="Times New Roman"/>
          <w:lang w:val="en-US"/>
        </w:rPr>
        <w:t>,</w:t>
      </w:r>
    </w:p>
    <w:p w:rsidR="00264672" w:rsidRPr="00E404AB" w:rsidRDefault="00E404AB" w:rsidP="00264672">
      <w:pPr>
        <w:spacing w:after="0" w:line="240" w:lineRule="auto"/>
        <w:ind w:firstLine="221"/>
        <w:jc w:val="both"/>
        <w:rPr>
          <w:rFonts w:ascii="GHEA Grapalat" w:eastAsia="Times New Roman" w:hAnsi="GHEA Grapalat" w:cs="Times New Roman"/>
          <w:lang w:val="en-US"/>
        </w:rPr>
      </w:pPr>
      <w:r w:rsidRPr="00E404AB">
        <w:rPr>
          <w:rFonts w:ascii="GHEA Grapalat" w:eastAsia="Times New Roman" w:hAnsi="GHEA Grapalat" w:cs="Times New Roman"/>
          <w:lang w:val="en-US"/>
        </w:rPr>
        <w:t>1</w:t>
      </w:r>
      <w:r>
        <w:rPr>
          <w:rFonts w:ascii="GHEA Grapalat" w:eastAsia="Times New Roman" w:hAnsi="GHEA Grapalat" w:cs="Times New Roman"/>
          <w:lang w:val="en-US"/>
        </w:rPr>
        <w:t>1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7C69A6" w:rsidRPr="00264672">
        <w:rPr>
          <w:rFonts w:ascii="GHEA Grapalat" w:eastAsia="Times New Roman" w:hAnsi="GHEA Grapalat" w:cs="Times New Roman"/>
          <w:lang w:val="en-US"/>
        </w:rPr>
        <w:t>(</w:t>
      </w:r>
      <w:r w:rsidR="007C69A6">
        <w:rPr>
          <w:rFonts w:ascii="GHEA Grapalat" w:eastAsia="Times New Roman" w:hAnsi="GHEA Grapalat" w:cs="Times New Roman"/>
        </w:rPr>
        <w:t>հրաժեշտի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7C69A6">
        <w:rPr>
          <w:rFonts w:ascii="GHEA Grapalat" w:eastAsia="Times New Roman" w:hAnsi="GHEA Grapalat" w:cs="Times New Roman"/>
        </w:rPr>
        <w:t>ծիսակատարության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</w:rPr>
        <w:t>ծառայությ</w:t>
      </w:r>
      <w:r w:rsidR="007C69A6">
        <w:rPr>
          <w:rFonts w:ascii="GHEA Grapalat" w:eastAsia="Times New Roman" w:hAnsi="GHEA Grapalat" w:cs="Times New Roman"/>
          <w:lang w:val="en-US"/>
        </w:rPr>
        <w:t>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իրականաց</w:t>
      </w:r>
      <w:r>
        <w:rPr>
          <w:rFonts w:ascii="GHEA Grapalat" w:eastAsia="Times New Roman" w:hAnsi="GHEA Grapalat" w:cs="Times New Roman"/>
          <w:lang w:val="en-US"/>
        </w:rPr>
        <w:t>ման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և</w:t>
      </w:r>
      <w:r>
        <w:rPr>
          <w:rFonts w:ascii="GHEA Grapalat" w:eastAsia="Times New Roman" w:hAnsi="GHEA Grapalat" w:cs="Times New Roman"/>
          <w:lang w:val="en-US"/>
        </w:rPr>
        <w:t xml:space="preserve"> </w:t>
      </w:r>
      <w:r w:rsidRPr="00264672">
        <w:rPr>
          <w:rFonts w:ascii="GHEA Grapalat" w:eastAsia="Times New Roman" w:hAnsi="GHEA Grapalat" w:cs="Times New Roman"/>
          <w:lang w:val="en-US"/>
        </w:rPr>
        <w:t xml:space="preserve"> </w:t>
      </w:r>
      <w:r>
        <w:rPr>
          <w:rFonts w:ascii="GHEA Grapalat" w:eastAsia="Times New Roman" w:hAnsi="GHEA Grapalat" w:cs="Times New Roman"/>
        </w:rPr>
        <w:t>մատուց</w:t>
      </w:r>
      <w:r>
        <w:rPr>
          <w:rFonts w:ascii="GHEA Grapalat" w:eastAsia="Times New Roman" w:hAnsi="GHEA Grapalat" w:cs="Times New Roman"/>
          <w:lang w:val="en-US"/>
        </w:rPr>
        <w:t xml:space="preserve">ման համար նախատեսված շենքերն ու շինությունները </w:t>
      </w:r>
      <w:r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շահագործողը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ապահովի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Հայաստանի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Հանրապետության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օրենսդրությամբ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քաղաքաշինական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հակահրդեհային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սանիտարահիգիենիկ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(</w:t>
      </w:r>
      <w:r w:rsidR="00264672">
        <w:rPr>
          <w:rFonts w:ascii="GHEA Grapalat" w:eastAsia="Times New Roman" w:hAnsi="GHEA Grapalat" w:cs="Times New Roman"/>
        </w:rPr>
        <w:t>սանիտարահամաճարակաբանական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) </w:t>
      </w:r>
      <w:r w:rsidR="00264672">
        <w:rPr>
          <w:rFonts w:ascii="GHEA Grapalat" w:eastAsia="Times New Roman" w:hAnsi="GHEA Grapalat" w:cs="Times New Roman"/>
        </w:rPr>
        <w:t>նորմերի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կանոնների</w:t>
      </w:r>
      <w:r w:rsidR="00264672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պահպանումը</w:t>
      </w:r>
      <w:r w:rsidR="00264672" w:rsidRPr="00E404AB">
        <w:rPr>
          <w:rFonts w:ascii="GHEA Grapalat" w:eastAsia="Times New Roman" w:hAnsi="GHEA Grapalat" w:cs="Times New Roman"/>
          <w:lang w:val="en-US"/>
        </w:rPr>
        <w:t>:</w:t>
      </w:r>
    </w:p>
    <w:p w:rsidR="00264672" w:rsidRPr="007C69A6" w:rsidRDefault="00E404AB" w:rsidP="00264672">
      <w:pPr>
        <w:jc w:val="both"/>
        <w:rPr>
          <w:rFonts w:ascii="GHEA Grapalat" w:hAnsi="GHEA Grapalat"/>
          <w:lang w:val="en-US"/>
        </w:rPr>
      </w:pPr>
      <w:r w:rsidRPr="00E404AB">
        <w:rPr>
          <w:rFonts w:ascii="GHEA Grapalat" w:eastAsia="Times New Roman" w:hAnsi="GHEA Grapalat" w:cs="Times New Roman"/>
          <w:b/>
          <w:lang w:val="en-US"/>
        </w:rPr>
        <w:t xml:space="preserve">    </w:t>
      </w:r>
      <w:r w:rsidRPr="007C69A6">
        <w:rPr>
          <w:rFonts w:ascii="GHEA Grapalat" w:eastAsia="Times New Roman" w:hAnsi="GHEA Grapalat" w:cs="Times New Roman"/>
          <w:b/>
          <w:lang w:val="en-US"/>
        </w:rPr>
        <w:t>5</w:t>
      </w:r>
      <w:r w:rsidR="00264672" w:rsidRPr="007C69A6">
        <w:rPr>
          <w:rFonts w:ascii="GHEA Grapalat" w:eastAsia="Times New Roman" w:hAnsi="GHEA Grapalat" w:cs="Times New Roman"/>
          <w:b/>
          <w:lang w:val="en-US"/>
        </w:rPr>
        <w:t>.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Քաղաքացիական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հոգեհանգստի</w:t>
      </w:r>
      <w:r w:rsid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7C69A6" w:rsidRPr="00264672">
        <w:rPr>
          <w:rFonts w:ascii="GHEA Grapalat" w:eastAsia="Times New Roman" w:hAnsi="GHEA Grapalat" w:cs="Times New Roman"/>
          <w:lang w:val="en-US"/>
        </w:rPr>
        <w:t>(</w:t>
      </w:r>
      <w:r w:rsidR="007C69A6">
        <w:rPr>
          <w:rFonts w:ascii="GHEA Grapalat" w:eastAsia="Times New Roman" w:hAnsi="GHEA Grapalat" w:cs="Times New Roman"/>
        </w:rPr>
        <w:t>հրաժեշտի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) </w:t>
      </w:r>
      <w:r w:rsidR="007C69A6">
        <w:rPr>
          <w:rFonts w:ascii="GHEA Grapalat" w:eastAsia="Times New Roman" w:hAnsi="GHEA Grapalat" w:cs="Times New Roman"/>
        </w:rPr>
        <w:t>ծիսակատարության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</w:rPr>
        <w:t>ծառայությ</w:t>
      </w:r>
      <w:r w:rsidR="007C69A6">
        <w:rPr>
          <w:rFonts w:ascii="GHEA Grapalat" w:eastAsia="Times New Roman" w:hAnsi="GHEA Grapalat" w:cs="Times New Roman"/>
          <w:lang w:val="en-US"/>
        </w:rPr>
        <w:t>ան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</w:rPr>
        <w:t>իրականաց</w:t>
      </w:r>
      <w:r w:rsidR="007C69A6">
        <w:rPr>
          <w:rFonts w:ascii="GHEA Grapalat" w:eastAsia="Times New Roman" w:hAnsi="GHEA Grapalat" w:cs="Times New Roman"/>
          <w:lang w:val="en-US"/>
        </w:rPr>
        <w:t>ման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</w:rPr>
        <w:t>և</w:t>
      </w:r>
      <w:r w:rsid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7C69A6" w:rsidRPr="00264672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</w:rPr>
        <w:t>մատուց</w:t>
      </w:r>
      <w:r w:rsidR="007C69A6">
        <w:rPr>
          <w:rFonts w:ascii="GHEA Grapalat" w:eastAsia="Times New Roman" w:hAnsi="GHEA Grapalat" w:cs="Times New Roman"/>
          <w:lang w:val="en-US"/>
        </w:rPr>
        <w:t xml:space="preserve">ման համար նախատեսված շենքերն ու շինությունները </w:t>
      </w:r>
      <w:r w:rsidR="007C69A6" w:rsidRPr="00E404AB">
        <w:rPr>
          <w:rFonts w:ascii="GHEA Grapalat" w:eastAsia="Times New Roman" w:hAnsi="GHEA Grapalat" w:cs="Times New Roman"/>
          <w:lang w:val="en-US"/>
        </w:rPr>
        <w:t xml:space="preserve"> 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կարող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7C69A6">
        <w:rPr>
          <w:rFonts w:ascii="GHEA Grapalat" w:eastAsia="Times New Roman" w:hAnsi="GHEA Grapalat" w:cs="Times New Roman"/>
          <w:lang w:val="en-US"/>
        </w:rPr>
        <w:t>են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ունենալ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նաև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հոգևորականի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համար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նախատեսված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սենյակ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ինչպես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նաև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առանձին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մուտքով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ծաղիկների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սգո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պարագաների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վաճառքի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սրահ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որի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ցուցափեղկերը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և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մուտքերը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պարտադիր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պետք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է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լինեն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վարագուրապատված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կամ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մգավորված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ապակիներով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այնպես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, </w:t>
      </w:r>
      <w:r w:rsidR="00264672">
        <w:rPr>
          <w:rFonts w:ascii="GHEA Grapalat" w:eastAsia="Times New Roman" w:hAnsi="GHEA Grapalat" w:cs="Times New Roman"/>
        </w:rPr>
        <w:t>որ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վաճառվող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ապրանքների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նմուշները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դրսից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տեսանելի</w:t>
      </w:r>
      <w:r w:rsidR="00264672" w:rsidRPr="007C69A6">
        <w:rPr>
          <w:rFonts w:ascii="GHEA Grapalat" w:eastAsia="Times New Roman" w:hAnsi="GHEA Grapalat" w:cs="Times New Roman"/>
          <w:lang w:val="en-US"/>
        </w:rPr>
        <w:t xml:space="preserve"> </w:t>
      </w:r>
      <w:r w:rsidR="00264672">
        <w:rPr>
          <w:rFonts w:ascii="GHEA Grapalat" w:eastAsia="Times New Roman" w:hAnsi="GHEA Grapalat" w:cs="Times New Roman"/>
        </w:rPr>
        <w:t>չլինեն</w:t>
      </w:r>
      <w:r w:rsidR="00264672" w:rsidRPr="007C69A6">
        <w:rPr>
          <w:rFonts w:ascii="GHEA Grapalat" w:eastAsia="Times New Roman" w:hAnsi="GHEA Grapalat" w:cs="Times New Roman"/>
          <w:lang w:val="en-US"/>
        </w:rPr>
        <w:t>:</w:t>
      </w:r>
    </w:p>
    <w:p w:rsidR="00CB1718" w:rsidRPr="007C69A6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RPr="007C69A6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8F5" w:rsidRDefault="00F418F5" w:rsidP="00DF4593">
      <w:pPr>
        <w:spacing w:after="0" w:line="240" w:lineRule="auto"/>
      </w:pPr>
      <w:r>
        <w:separator/>
      </w:r>
    </w:p>
  </w:endnote>
  <w:endnote w:type="continuationSeparator" w:id="1">
    <w:p w:rsidR="00F418F5" w:rsidRDefault="00F418F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8F5" w:rsidRDefault="00F418F5" w:rsidP="00DF4593">
      <w:pPr>
        <w:spacing w:after="0" w:line="240" w:lineRule="auto"/>
      </w:pPr>
      <w:r>
        <w:separator/>
      </w:r>
    </w:p>
  </w:footnote>
  <w:footnote w:type="continuationSeparator" w:id="1">
    <w:p w:rsidR="00F418F5" w:rsidRDefault="00F418F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672" w:rsidRPr="00DF4593" w:rsidRDefault="00264672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B4951EE"/>
    <w:multiLevelType w:val="hybridMultilevel"/>
    <w:tmpl w:val="3E0E0C8E"/>
    <w:lvl w:ilvl="0" w:tplc="D6A4F9D0">
      <w:start w:val="1"/>
      <w:numFmt w:val="decimal"/>
      <w:lvlText w:val="%1."/>
      <w:lvlJc w:val="left"/>
      <w:pPr>
        <w:ind w:left="58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1" w:hanging="360"/>
      </w:pPr>
    </w:lvl>
    <w:lvl w:ilvl="2" w:tplc="0409001B" w:tentative="1">
      <w:start w:val="1"/>
      <w:numFmt w:val="lowerRoman"/>
      <w:lvlText w:val="%3."/>
      <w:lvlJc w:val="right"/>
      <w:pPr>
        <w:ind w:left="2021" w:hanging="180"/>
      </w:pPr>
    </w:lvl>
    <w:lvl w:ilvl="3" w:tplc="0409000F" w:tentative="1">
      <w:start w:val="1"/>
      <w:numFmt w:val="decimal"/>
      <w:lvlText w:val="%4."/>
      <w:lvlJc w:val="left"/>
      <w:pPr>
        <w:ind w:left="2741" w:hanging="360"/>
      </w:pPr>
    </w:lvl>
    <w:lvl w:ilvl="4" w:tplc="04090019" w:tentative="1">
      <w:start w:val="1"/>
      <w:numFmt w:val="lowerLetter"/>
      <w:lvlText w:val="%5."/>
      <w:lvlJc w:val="left"/>
      <w:pPr>
        <w:ind w:left="3461" w:hanging="360"/>
      </w:pPr>
    </w:lvl>
    <w:lvl w:ilvl="5" w:tplc="0409001B" w:tentative="1">
      <w:start w:val="1"/>
      <w:numFmt w:val="lowerRoman"/>
      <w:lvlText w:val="%6."/>
      <w:lvlJc w:val="right"/>
      <w:pPr>
        <w:ind w:left="4181" w:hanging="180"/>
      </w:pPr>
    </w:lvl>
    <w:lvl w:ilvl="6" w:tplc="0409000F" w:tentative="1">
      <w:start w:val="1"/>
      <w:numFmt w:val="decimal"/>
      <w:lvlText w:val="%7."/>
      <w:lvlJc w:val="left"/>
      <w:pPr>
        <w:ind w:left="4901" w:hanging="360"/>
      </w:pPr>
    </w:lvl>
    <w:lvl w:ilvl="7" w:tplc="04090019" w:tentative="1">
      <w:start w:val="1"/>
      <w:numFmt w:val="lowerLetter"/>
      <w:lvlText w:val="%8."/>
      <w:lvlJc w:val="left"/>
      <w:pPr>
        <w:ind w:left="5621" w:hanging="360"/>
      </w:pPr>
    </w:lvl>
    <w:lvl w:ilvl="8" w:tplc="040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B5"/>
    <w:rsid w:val="00002BDC"/>
    <w:rsid w:val="00003C71"/>
    <w:rsid w:val="00005709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73C76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07E85"/>
    <w:rsid w:val="0021150E"/>
    <w:rsid w:val="002125D1"/>
    <w:rsid w:val="00214CE9"/>
    <w:rsid w:val="002155DA"/>
    <w:rsid w:val="00220CDE"/>
    <w:rsid w:val="002211A6"/>
    <w:rsid w:val="00233306"/>
    <w:rsid w:val="00235C12"/>
    <w:rsid w:val="00247058"/>
    <w:rsid w:val="002477E1"/>
    <w:rsid w:val="00264672"/>
    <w:rsid w:val="002657B5"/>
    <w:rsid w:val="00265A4E"/>
    <w:rsid w:val="002677B0"/>
    <w:rsid w:val="00280E31"/>
    <w:rsid w:val="002812AA"/>
    <w:rsid w:val="00281EA3"/>
    <w:rsid w:val="00284C89"/>
    <w:rsid w:val="00290DF3"/>
    <w:rsid w:val="00291D7D"/>
    <w:rsid w:val="002A2040"/>
    <w:rsid w:val="002A237B"/>
    <w:rsid w:val="002A5B1C"/>
    <w:rsid w:val="002B01A8"/>
    <w:rsid w:val="002B2719"/>
    <w:rsid w:val="002B77A0"/>
    <w:rsid w:val="002C28CA"/>
    <w:rsid w:val="002C6DAB"/>
    <w:rsid w:val="002D0824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56283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702F"/>
    <w:rsid w:val="003D7D07"/>
    <w:rsid w:val="003E0525"/>
    <w:rsid w:val="003E34DD"/>
    <w:rsid w:val="003F6F3A"/>
    <w:rsid w:val="003F72E1"/>
    <w:rsid w:val="004049A6"/>
    <w:rsid w:val="004052B5"/>
    <w:rsid w:val="00413921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47C7"/>
    <w:rsid w:val="004A78B8"/>
    <w:rsid w:val="004E0327"/>
    <w:rsid w:val="004E1984"/>
    <w:rsid w:val="004F00DF"/>
    <w:rsid w:val="004F1FC9"/>
    <w:rsid w:val="00504F6C"/>
    <w:rsid w:val="00506516"/>
    <w:rsid w:val="00506F75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4B0E"/>
    <w:rsid w:val="00587BFC"/>
    <w:rsid w:val="00590E31"/>
    <w:rsid w:val="005914E0"/>
    <w:rsid w:val="00593DB9"/>
    <w:rsid w:val="00597135"/>
    <w:rsid w:val="005A1223"/>
    <w:rsid w:val="005A472B"/>
    <w:rsid w:val="005A7AB4"/>
    <w:rsid w:val="005B08EC"/>
    <w:rsid w:val="005B638A"/>
    <w:rsid w:val="005C0149"/>
    <w:rsid w:val="005C4DF7"/>
    <w:rsid w:val="005D2B88"/>
    <w:rsid w:val="005D3535"/>
    <w:rsid w:val="005D671A"/>
    <w:rsid w:val="005D75B1"/>
    <w:rsid w:val="005F3472"/>
    <w:rsid w:val="005F5970"/>
    <w:rsid w:val="005F78B7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380C"/>
    <w:rsid w:val="006E7D18"/>
    <w:rsid w:val="006F4EBB"/>
    <w:rsid w:val="006F597E"/>
    <w:rsid w:val="006F653D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C69A6"/>
    <w:rsid w:val="007D0BF2"/>
    <w:rsid w:val="007E23B3"/>
    <w:rsid w:val="007F3A82"/>
    <w:rsid w:val="00801DF9"/>
    <w:rsid w:val="00816F95"/>
    <w:rsid w:val="00831132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970C9"/>
    <w:rsid w:val="009A2BFB"/>
    <w:rsid w:val="009A494F"/>
    <w:rsid w:val="009B068E"/>
    <w:rsid w:val="009B2003"/>
    <w:rsid w:val="009B2099"/>
    <w:rsid w:val="009B3039"/>
    <w:rsid w:val="009B63DA"/>
    <w:rsid w:val="009C5E8A"/>
    <w:rsid w:val="009F0F51"/>
    <w:rsid w:val="00A06EBC"/>
    <w:rsid w:val="00A10915"/>
    <w:rsid w:val="00A11439"/>
    <w:rsid w:val="00A129F5"/>
    <w:rsid w:val="00A22C57"/>
    <w:rsid w:val="00A2347B"/>
    <w:rsid w:val="00A24B24"/>
    <w:rsid w:val="00A32200"/>
    <w:rsid w:val="00A4699A"/>
    <w:rsid w:val="00A523A5"/>
    <w:rsid w:val="00A5345B"/>
    <w:rsid w:val="00A534BB"/>
    <w:rsid w:val="00A545EF"/>
    <w:rsid w:val="00A56005"/>
    <w:rsid w:val="00A56D7A"/>
    <w:rsid w:val="00A61B34"/>
    <w:rsid w:val="00A70F34"/>
    <w:rsid w:val="00A76F97"/>
    <w:rsid w:val="00A8452C"/>
    <w:rsid w:val="00A913F3"/>
    <w:rsid w:val="00A95544"/>
    <w:rsid w:val="00AA7DDA"/>
    <w:rsid w:val="00AB0A05"/>
    <w:rsid w:val="00AB15B5"/>
    <w:rsid w:val="00AC0DBF"/>
    <w:rsid w:val="00AC0DDE"/>
    <w:rsid w:val="00AD700D"/>
    <w:rsid w:val="00AE2DA2"/>
    <w:rsid w:val="00AE6D55"/>
    <w:rsid w:val="00AE70AD"/>
    <w:rsid w:val="00AE7361"/>
    <w:rsid w:val="00B03A63"/>
    <w:rsid w:val="00B125A1"/>
    <w:rsid w:val="00B14D15"/>
    <w:rsid w:val="00B17831"/>
    <w:rsid w:val="00B215CC"/>
    <w:rsid w:val="00B23C62"/>
    <w:rsid w:val="00B23CAC"/>
    <w:rsid w:val="00B26CD8"/>
    <w:rsid w:val="00B31D50"/>
    <w:rsid w:val="00B343CF"/>
    <w:rsid w:val="00B42FCC"/>
    <w:rsid w:val="00B4712C"/>
    <w:rsid w:val="00B63D94"/>
    <w:rsid w:val="00B648CB"/>
    <w:rsid w:val="00B70D43"/>
    <w:rsid w:val="00B82B1A"/>
    <w:rsid w:val="00B85F86"/>
    <w:rsid w:val="00B86FD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717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24AF"/>
    <w:rsid w:val="00D85AAE"/>
    <w:rsid w:val="00D86850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2091"/>
    <w:rsid w:val="00E33558"/>
    <w:rsid w:val="00E37FAA"/>
    <w:rsid w:val="00E404AB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B6FFA"/>
    <w:rsid w:val="00EC4477"/>
    <w:rsid w:val="00EC4CB6"/>
    <w:rsid w:val="00EC5724"/>
    <w:rsid w:val="00EC5B5A"/>
    <w:rsid w:val="00EE0278"/>
    <w:rsid w:val="00EE388E"/>
    <w:rsid w:val="00F045CC"/>
    <w:rsid w:val="00F15EDD"/>
    <w:rsid w:val="00F17B10"/>
    <w:rsid w:val="00F2351D"/>
    <w:rsid w:val="00F25A1D"/>
    <w:rsid w:val="00F27AC5"/>
    <w:rsid w:val="00F34827"/>
    <w:rsid w:val="00F418F5"/>
    <w:rsid w:val="00F513AD"/>
    <w:rsid w:val="00F6137B"/>
    <w:rsid w:val="00F65E4C"/>
    <w:rsid w:val="00F84164"/>
    <w:rsid w:val="00F95DA6"/>
    <w:rsid w:val="00FA6111"/>
    <w:rsid w:val="00FB449A"/>
    <w:rsid w:val="00FE2BF6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1472</Words>
  <Characters>8394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https:/mul2.gyumricity.am/tasks/19988/oneclick/Av. popoxutyun   268-N  - hogehangist.docx?token=787662474458395c6c529a7fb2591745</cp:keywords>
  <cp:lastModifiedBy>Admin</cp:lastModifiedBy>
  <cp:revision>2</cp:revision>
  <cp:lastPrinted>2022-06-11T11:24:00Z</cp:lastPrinted>
  <dcterms:created xsi:type="dcterms:W3CDTF">2022-06-11T11:24:00Z</dcterms:created>
  <dcterms:modified xsi:type="dcterms:W3CDTF">2022-06-11T11:24:00Z</dcterms:modified>
</cp:coreProperties>
</file>